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E8" w:rsidRPr="000150DE" w:rsidRDefault="001462E8" w:rsidP="001462E8">
      <w:pPr>
        <w:jc w:val="center"/>
        <w:rPr>
          <w:b/>
          <w:bCs/>
        </w:rPr>
      </w:pPr>
      <w:r w:rsidRPr="000150DE">
        <w:rPr>
          <w:noProof/>
        </w:rPr>
        <w:drawing>
          <wp:inline distT="0" distB="0" distL="0" distR="0" wp14:anchorId="29C75564" wp14:editId="5F2396CC">
            <wp:extent cx="628015" cy="798195"/>
            <wp:effectExtent l="0" t="0" r="63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E8" w:rsidRPr="000150DE" w:rsidRDefault="001462E8" w:rsidP="001462E8">
      <w:pPr>
        <w:pStyle w:val="afff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462E8" w:rsidRPr="000150DE" w:rsidRDefault="001462E8" w:rsidP="001462E8">
      <w:pPr>
        <w:pStyle w:val="afff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/>
          <w:b/>
          <w:sz w:val="28"/>
          <w:szCs w:val="28"/>
          <w:lang w:eastAsia="ru-RU"/>
        </w:rPr>
        <w:t xml:space="preserve">ШАУМЯНСКОГО СЕЛЬСКОГО ПОСЕЛЕНИЯ </w:t>
      </w:r>
    </w:p>
    <w:p w:rsidR="001462E8" w:rsidRPr="000150DE" w:rsidRDefault="001462E8" w:rsidP="001462E8">
      <w:pPr>
        <w:pStyle w:val="afff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50DE">
        <w:rPr>
          <w:rFonts w:ascii="Times New Roman" w:hAnsi="Times New Roman"/>
          <w:b/>
          <w:sz w:val="28"/>
          <w:szCs w:val="28"/>
          <w:lang w:eastAsia="ru-RU"/>
        </w:rPr>
        <w:t>ТУАПСИНСКОГО РАЙОНА</w:t>
      </w:r>
    </w:p>
    <w:p w:rsidR="001462E8" w:rsidRPr="000150DE" w:rsidRDefault="001462E8" w:rsidP="001462E8">
      <w:pPr>
        <w:jc w:val="center"/>
        <w:rPr>
          <w:b/>
          <w:bCs/>
        </w:rPr>
      </w:pPr>
    </w:p>
    <w:p w:rsidR="001462E8" w:rsidRPr="000150DE" w:rsidRDefault="001462E8" w:rsidP="001462E8">
      <w:pPr>
        <w:jc w:val="center"/>
        <w:rPr>
          <w:b/>
          <w:bCs/>
          <w:sz w:val="32"/>
          <w:szCs w:val="32"/>
        </w:rPr>
      </w:pPr>
      <w:r w:rsidRPr="000150DE">
        <w:rPr>
          <w:b/>
          <w:bCs/>
          <w:sz w:val="32"/>
          <w:szCs w:val="32"/>
        </w:rPr>
        <w:t>ПОСТАНОВЛЕНИЕ</w:t>
      </w:r>
    </w:p>
    <w:p w:rsidR="001462E8" w:rsidRPr="000150DE" w:rsidRDefault="001462E8" w:rsidP="001462E8">
      <w:pPr>
        <w:pStyle w:val="afff4"/>
        <w:jc w:val="center"/>
        <w:rPr>
          <w:rFonts w:ascii="Times New Roman" w:hAnsi="Times New Roman"/>
          <w:sz w:val="16"/>
          <w:szCs w:val="20"/>
          <w:lang w:eastAsia="ru-RU"/>
        </w:rPr>
      </w:pPr>
    </w:p>
    <w:p w:rsidR="001462E8" w:rsidRPr="000150DE" w:rsidRDefault="001462E8" w:rsidP="001462E8">
      <w:pPr>
        <w:pStyle w:val="afff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50D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C07C9">
        <w:rPr>
          <w:rFonts w:ascii="Times New Roman" w:hAnsi="Times New Roman"/>
          <w:sz w:val="28"/>
          <w:szCs w:val="28"/>
          <w:lang w:eastAsia="ru-RU"/>
        </w:rPr>
        <w:t>11</w:t>
      </w:r>
      <w:r w:rsidRPr="000150DE">
        <w:rPr>
          <w:rFonts w:ascii="Times New Roman" w:hAnsi="Times New Roman"/>
          <w:sz w:val="28"/>
          <w:szCs w:val="28"/>
          <w:lang w:eastAsia="ru-RU"/>
        </w:rPr>
        <w:t>.</w:t>
      </w:r>
      <w:r w:rsidR="00EC07C9">
        <w:rPr>
          <w:rFonts w:ascii="Times New Roman" w:hAnsi="Times New Roman"/>
          <w:sz w:val="28"/>
          <w:szCs w:val="28"/>
          <w:lang w:eastAsia="ru-RU"/>
        </w:rPr>
        <w:t>04</w:t>
      </w:r>
      <w:r w:rsidRPr="000150DE">
        <w:rPr>
          <w:rFonts w:ascii="Times New Roman" w:hAnsi="Times New Roman"/>
          <w:sz w:val="28"/>
          <w:szCs w:val="28"/>
          <w:lang w:eastAsia="ru-RU"/>
        </w:rPr>
        <w:t>.</w:t>
      </w:r>
      <w:r w:rsidR="00EC07C9">
        <w:rPr>
          <w:rFonts w:ascii="Times New Roman" w:hAnsi="Times New Roman"/>
          <w:sz w:val="28"/>
          <w:szCs w:val="28"/>
          <w:lang w:eastAsia="ru-RU"/>
        </w:rPr>
        <w:t>2022</w:t>
      </w:r>
      <w:r w:rsidRPr="000150DE">
        <w:rPr>
          <w:rFonts w:ascii="Times New Roman" w:hAnsi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/>
          <w:sz w:val="28"/>
          <w:szCs w:val="28"/>
          <w:lang w:eastAsia="ru-RU"/>
        </w:rPr>
        <w:tab/>
      </w:r>
      <w:r w:rsidRPr="000150D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0150D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C07C9">
        <w:rPr>
          <w:rFonts w:ascii="Times New Roman" w:hAnsi="Times New Roman"/>
          <w:sz w:val="28"/>
          <w:szCs w:val="28"/>
        </w:rPr>
        <w:t>28</w:t>
      </w:r>
    </w:p>
    <w:p w:rsidR="001462E8" w:rsidRPr="000150DE" w:rsidRDefault="001462E8" w:rsidP="001462E8">
      <w:pPr>
        <w:jc w:val="center"/>
        <w:rPr>
          <w:sz w:val="28"/>
          <w:szCs w:val="28"/>
        </w:rPr>
      </w:pPr>
      <w:proofErr w:type="gramStart"/>
      <w:r w:rsidRPr="000150DE">
        <w:rPr>
          <w:sz w:val="28"/>
          <w:szCs w:val="28"/>
        </w:rPr>
        <w:t>с</w:t>
      </w:r>
      <w:proofErr w:type="gramEnd"/>
      <w:r w:rsidRPr="000150DE">
        <w:rPr>
          <w:sz w:val="28"/>
          <w:szCs w:val="28"/>
        </w:rPr>
        <w:t>. Шаумян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EC07C9" w:rsidRDefault="00EC07C9" w:rsidP="00EC07C9">
      <w:pPr>
        <w:jc w:val="center"/>
        <w:rPr>
          <w:b/>
          <w:bCs/>
          <w:sz w:val="28"/>
          <w:szCs w:val="28"/>
        </w:rPr>
      </w:pPr>
      <w:r w:rsidRPr="00EC07C9">
        <w:rPr>
          <w:b/>
          <w:bCs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</w:t>
      </w:r>
      <w:r>
        <w:rPr>
          <w:b/>
          <w:bCs/>
          <w:sz w:val="28"/>
          <w:szCs w:val="28"/>
        </w:rPr>
        <w:t xml:space="preserve">  от 15.10.2021 № 116 </w:t>
      </w:r>
    </w:p>
    <w:p w:rsidR="008C3532" w:rsidRDefault="00EC07C9" w:rsidP="00EC07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71E89" w:rsidRPr="00FC260A">
        <w:rPr>
          <w:b/>
          <w:bCs/>
          <w:sz w:val="28"/>
          <w:szCs w:val="28"/>
        </w:rPr>
        <w:t>Об утверждении муниципальной программы</w:t>
      </w:r>
      <w:r w:rsidR="00971E89">
        <w:rPr>
          <w:b/>
          <w:bCs/>
          <w:sz w:val="28"/>
          <w:szCs w:val="28"/>
        </w:rPr>
        <w:t xml:space="preserve"> </w:t>
      </w:r>
      <w:r w:rsidR="008C3532">
        <w:rPr>
          <w:b/>
          <w:bCs/>
          <w:sz w:val="28"/>
          <w:szCs w:val="28"/>
        </w:rPr>
        <w:t>«</w:t>
      </w:r>
      <w:r w:rsidR="0025504A">
        <w:rPr>
          <w:b/>
          <w:bCs/>
          <w:sz w:val="28"/>
          <w:szCs w:val="28"/>
        </w:rPr>
        <w:t>О</w:t>
      </w:r>
      <w:r w:rsidR="00036C30">
        <w:rPr>
          <w:b/>
          <w:bCs/>
          <w:sz w:val="28"/>
          <w:szCs w:val="28"/>
        </w:rPr>
        <w:t>рганизаци</w:t>
      </w:r>
      <w:r w:rsidR="0025504A">
        <w:rPr>
          <w:b/>
          <w:bCs/>
          <w:sz w:val="28"/>
          <w:szCs w:val="28"/>
        </w:rPr>
        <w:t>я</w:t>
      </w:r>
      <w:r w:rsidR="00036C30">
        <w:rPr>
          <w:b/>
          <w:bCs/>
          <w:sz w:val="28"/>
          <w:szCs w:val="28"/>
        </w:rPr>
        <w:t xml:space="preserve">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b/>
          <w:sz w:val="28"/>
          <w:szCs w:val="28"/>
        </w:rPr>
        <w:t>2022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Pr="003F78DC" w:rsidRDefault="003F78DC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proofErr w:type="gramStart"/>
      <w:r w:rsidRPr="003F78DC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В соответствии с </w:t>
      </w:r>
      <w:r w:rsidRPr="003F78D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F78DC">
          <w:rPr>
            <w:rFonts w:ascii="Times New Roman" w:eastAsia="Calibri" w:hAnsi="Times New Roman" w:cs="Times New Roman"/>
            <w:b w:val="0"/>
            <w:color w:val="auto"/>
            <w:sz w:val="28"/>
            <w:szCs w:val="28"/>
            <w:lang w:eastAsia="en-US"/>
          </w:rPr>
          <w:t>2003 г</w:t>
        </w:r>
      </w:smartTag>
      <w:r w:rsidRPr="003F78DC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>. N 131-ФЗ "Об общих принципах организации местного самоуправления в Российской Федерации», Уставом</w:t>
      </w:r>
      <w:r w:rsidRPr="003F78DC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 xml:space="preserve">   Шаумянского сельского поселения Туапсинского района, 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постановлением администрации </w:t>
      </w:r>
      <w:r w:rsidRPr="003F78DC">
        <w:rPr>
          <w:rFonts w:ascii="Times New Roman" w:eastAsiaTheme="minorHAnsi" w:hAnsi="Times New Roman" w:cs="Times New Roman"/>
          <w:b w:val="0"/>
          <w:iCs/>
          <w:color w:val="auto"/>
          <w:sz w:val="28"/>
          <w:szCs w:val="28"/>
          <w:lang w:eastAsia="en-US"/>
        </w:rPr>
        <w:t>Шаумянского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сельского поселения Туапсинского района </w:t>
      </w:r>
      <w:r w:rsidR="00220F52" w:rsidRPr="00220F52">
        <w:rPr>
          <w:rFonts w:ascii="Times New Roman" w:hAnsi="Times New Roman" w:cs="Times New Roman"/>
          <w:b w:val="0"/>
          <w:color w:val="auto"/>
          <w:sz w:val="28"/>
          <w:szCs w:val="28"/>
        </w:rPr>
        <w:t>11 октября 2021 года № 106</w:t>
      </w:r>
      <w:r w:rsidR="00220F52" w:rsidRPr="00220F52">
        <w:rPr>
          <w:color w:val="auto"/>
          <w:szCs w:val="28"/>
        </w:rPr>
        <w:t xml:space="preserve"> 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перечня муниципальных программ,  назначения ответственных лиц за исполнение мероприятий направленных на реализацию муниципальных программ, </w:t>
      </w:r>
      <w:r w:rsidRPr="003F78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ведения мониторинга и предоставления отчетности</w:t>
      </w:r>
      <w:proofErr w:type="gramEnd"/>
      <w:r w:rsidRPr="003F78D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муниципальных программ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реализуемых на территории Шаумянского сельского поселения Туапсинского района в </w:t>
      </w:r>
      <w:r w:rsidR="0094180E">
        <w:rPr>
          <w:rFonts w:ascii="Times New Roman" w:hAnsi="Times New Roman" w:cs="Times New Roman"/>
          <w:b w:val="0"/>
          <w:color w:val="auto"/>
          <w:sz w:val="28"/>
          <w:szCs w:val="28"/>
        </w:rPr>
        <w:t>2022</w:t>
      </w:r>
      <w:r w:rsidRPr="003F7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</w:t>
      </w:r>
      <w:r w:rsidRPr="003F78DC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»</w:t>
      </w:r>
      <w:r w:rsidR="008C3532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, </w:t>
      </w:r>
      <w:proofErr w:type="gramStart"/>
      <w:r w:rsidR="00D91664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>п</w:t>
      </w:r>
      <w:proofErr w:type="gramEnd"/>
      <w:r w:rsidR="00D91664" w:rsidRPr="003F78DC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о с т а н о в л я ю</w:t>
      </w:r>
      <w:r w:rsidR="008C3532" w:rsidRPr="003F78DC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 w:rsidR="00894C06">
        <w:rPr>
          <w:sz w:val="28"/>
          <w:szCs w:val="28"/>
        </w:rPr>
        <w:t xml:space="preserve">Утвердить муниципальную </w:t>
      </w:r>
      <w:r w:rsidR="00894C06" w:rsidRPr="00686C5D">
        <w:rPr>
          <w:sz w:val="28"/>
          <w:szCs w:val="28"/>
        </w:rPr>
        <w:t>программу</w:t>
      </w:r>
      <w:r w:rsidR="00DF23FD" w:rsidRPr="00DF23FD">
        <w:rPr>
          <w:bCs/>
          <w:iCs/>
          <w:sz w:val="28"/>
          <w:szCs w:val="28"/>
        </w:rPr>
        <w:t xml:space="preserve"> </w:t>
      </w:r>
      <w:r w:rsidR="008C3532">
        <w:rPr>
          <w:bCs/>
          <w:sz w:val="28"/>
        </w:rPr>
        <w:t>«</w:t>
      </w:r>
      <w:r w:rsidR="00DF23FD">
        <w:rPr>
          <w:bCs/>
          <w:sz w:val="28"/>
        </w:rPr>
        <w:t>О</w:t>
      </w:r>
      <w:r w:rsidR="00036C30">
        <w:rPr>
          <w:bCs/>
          <w:sz w:val="28"/>
        </w:rPr>
        <w:t>рганизаци</w:t>
      </w:r>
      <w:r w:rsidR="0025504A">
        <w:rPr>
          <w:bCs/>
          <w:sz w:val="28"/>
        </w:rPr>
        <w:t>я</w:t>
      </w:r>
      <w:r w:rsidR="00036C30">
        <w:rPr>
          <w:bCs/>
          <w:sz w:val="28"/>
        </w:rPr>
        <w:t xml:space="preserve">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sz w:val="28"/>
          <w:szCs w:val="28"/>
        </w:rPr>
        <w:t>2022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</w:t>
      </w:r>
      <w:r w:rsidR="00DF23FD">
        <w:rPr>
          <w:bCs/>
          <w:iCs/>
          <w:sz w:val="28"/>
          <w:szCs w:val="28"/>
        </w:rPr>
        <w:t>агается</w:t>
      </w:r>
      <w:r w:rsidR="008C3532">
        <w:rPr>
          <w:bCs/>
          <w:iCs/>
          <w:sz w:val="28"/>
          <w:szCs w:val="28"/>
        </w:rPr>
        <w:t>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Контроль за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DF23FD" w:rsidRPr="00DF23FD">
        <w:rPr>
          <w:rFonts w:ascii="Times New Roman" w:hAnsi="Times New Roman"/>
          <w:bCs/>
          <w:iCs/>
          <w:sz w:val="28"/>
          <w:szCs w:val="28"/>
        </w:rPr>
        <w:t>со дня его подписания</w:t>
      </w:r>
      <w:r w:rsidR="00F741B1">
        <w:rPr>
          <w:rFonts w:ascii="Times New Roman" w:hAnsi="Times New Roman"/>
          <w:bCs/>
          <w:iCs/>
          <w:sz w:val="28"/>
          <w:szCs w:val="28"/>
        </w:rPr>
        <w:t>.</w:t>
      </w:r>
    </w:p>
    <w:p w:rsidR="00187A26" w:rsidRDefault="00187A26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 w:firstRow="1" w:lastRow="1" w:firstColumn="1" w:lastColumn="1" w:noHBand="0" w:noVBand="0"/>
      </w:tblPr>
      <w:tblGrid>
        <w:gridCol w:w="5486"/>
        <w:gridCol w:w="5486"/>
      </w:tblGrid>
      <w:tr w:rsidR="001A7EE2" w:rsidRPr="003E3691" w:rsidTr="00B92E24">
        <w:trPr>
          <w:trHeight w:val="1826"/>
        </w:trPr>
        <w:tc>
          <w:tcPr>
            <w:tcW w:w="5486" w:type="dxa"/>
          </w:tcPr>
          <w:p w:rsidR="001A7EE2" w:rsidRPr="003E3691" w:rsidRDefault="001A7EE2" w:rsidP="00B92E2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B92E2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B92E2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EC07C9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B73362">
              <w:rPr>
                <w:sz w:val="28"/>
                <w:szCs w:val="28"/>
              </w:rPr>
              <w:t xml:space="preserve">от </w:t>
            </w:r>
            <w:r w:rsidR="00EC07C9">
              <w:rPr>
                <w:sz w:val="28"/>
                <w:szCs w:val="28"/>
              </w:rPr>
              <w:t>11</w:t>
            </w:r>
            <w:r w:rsidR="00B862A2">
              <w:rPr>
                <w:sz w:val="28"/>
                <w:szCs w:val="28"/>
              </w:rPr>
              <w:t>.</w:t>
            </w:r>
            <w:r w:rsidR="00EC07C9">
              <w:rPr>
                <w:sz w:val="28"/>
                <w:szCs w:val="28"/>
              </w:rPr>
              <w:t>04</w:t>
            </w:r>
            <w:r w:rsidR="00B862A2">
              <w:rPr>
                <w:sz w:val="28"/>
                <w:szCs w:val="28"/>
              </w:rPr>
              <w:t>.</w:t>
            </w:r>
            <w:r w:rsidR="00EC07C9">
              <w:rPr>
                <w:sz w:val="28"/>
                <w:szCs w:val="28"/>
              </w:rPr>
              <w:t>2022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Pr="00B73362">
              <w:rPr>
                <w:sz w:val="28"/>
                <w:szCs w:val="28"/>
              </w:rPr>
              <w:t>№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="00EC07C9">
              <w:rPr>
                <w:sz w:val="28"/>
                <w:szCs w:val="28"/>
              </w:rPr>
              <w:t>28</w:t>
            </w:r>
          </w:p>
        </w:tc>
      </w:tr>
    </w:tbl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 xml:space="preserve">Шаумянского сельского поселения Туапсинского района на </w:t>
      </w:r>
      <w:r w:rsidR="0094180E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3F78DC" w:rsidRPr="003F78DC" w:rsidRDefault="003F78DC" w:rsidP="003F78DC"/>
    <w:p w:rsidR="003F78DC" w:rsidRDefault="003F78DC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 xml:space="preserve">Шаумянского сельского поселения Туапсинского района на </w:t>
      </w:r>
      <w:r w:rsidR="0096670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DB397C" w:rsidRPr="00DB397C" w:rsidRDefault="00DB397C" w:rsidP="00DB397C"/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544F06" w:rsidRPr="00D90956" w:rsidTr="00AC0493">
        <w:trPr>
          <w:trHeight w:val="405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50" w:type="dxa"/>
          </w:tcPr>
          <w:p w:rsidR="00544F06" w:rsidRPr="00D90956" w:rsidRDefault="00544F06" w:rsidP="00966709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 «Организация информационного и программного обеспечения Шаумянского сельского поселения Туапсинского района на </w:t>
            </w:r>
            <w:r w:rsidR="00966709">
              <w:rPr>
                <w:sz w:val="28"/>
                <w:szCs w:val="28"/>
              </w:rPr>
              <w:t>2022</w:t>
            </w:r>
            <w:r w:rsidR="00AC0493">
              <w:rPr>
                <w:sz w:val="28"/>
                <w:szCs w:val="28"/>
              </w:rPr>
              <w:t xml:space="preserve"> год»</w:t>
            </w:r>
          </w:p>
        </w:tc>
      </w:tr>
      <w:tr w:rsidR="00544F06" w:rsidRPr="00D90956" w:rsidTr="00AC0493">
        <w:trPr>
          <w:trHeight w:val="191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347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348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1265"/>
        </w:trPr>
        <w:tc>
          <w:tcPr>
            <w:tcW w:w="368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50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AC0493">
        <w:trPr>
          <w:trHeight w:val="12037"/>
        </w:trPr>
        <w:tc>
          <w:tcPr>
            <w:tcW w:w="3687" w:type="dxa"/>
          </w:tcPr>
          <w:p w:rsidR="00544F0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350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AC0493">
        <w:trPr>
          <w:trHeight w:val="557"/>
        </w:trPr>
        <w:tc>
          <w:tcPr>
            <w:tcW w:w="3687" w:type="dxa"/>
          </w:tcPr>
          <w:p w:rsidR="00544F0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50" w:type="dxa"/>
          </w:tcPr>
          <w:p w:rsidR="00544F06" w:rsidRPr="00D90956" w:rsidRDefault="00966709" w:rsidP="00894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90956"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D90956" w:rsidRPr="00D90956" w:rsidTr="00AC0493">
        <w:trPr>
          <w:trHeight w:val="54"/>
        </w:trPr>
        <w:tc>
          <w:tcPr>
            <w:tcW w:w="3687" w:type="dxa"/>
          </w:tcPr>
          <w:p w:rsidR="00D9095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350" w:type="dxa"/>
          </w:tcPr>
          <w:p w:rsidR="00D90956" w:rsidRPr="00D90956" w:rsidRDefault="00D90956" w:rsidP="00360A45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0F52">
              <w:rPr>
                <w:sz w:val="28"/>
                <w:szCs w:val="28"/>
              </w:rPr>
              <w:t>8</w:t>
            </w:r>
            <w:r w:rsidR="00360A45">
              <w:rPr>
                <w:sz w:val="28"/>
                <w:szCs w:val="28"/>
              </w:rPr>
              <w:t>83,3</w:t>
            </w:r>
            <w:r w:rsidRPr="00D90956">
              <w:rPr>
                <w:sz w:val="28"/>
                <w:szCs w:val="28"/>
              </w:rPr>
              <w:t xml:space="preserve"> тыс. руб. из бюджета</w:t>
            </w:r>
            <w:r w:rsidR="00F54218">
              <w:rPr>
                <w:sz w:val="28"/>
                <w:szCs w:val="28"/>
              </w:rPr>
              <w:t xml:space="preserve"> Шаумянского сельского поселения Туапсинского района</w:t>
            </w:r>
          </w:p>
        </w:tc>
      </w:tr>
      <w:tr w:rsidR="00D90956" w:rsidRPr="00D90956" w:rsidTr="00AC0493">
        <w:tc>
          <w:tcPr>
            <w:tcW w:w="3687" w:type="dxa"/>
          </w:tcPr>
          <w:p w:rsidR="00D90956" w:rsidRPr="00B862A2" w:rsidRDefault="00D90956" w:rsidP="00AC0493">
            <w:pPr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50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D834AE" w:rsidRDefault="00D834AE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90B" w:rsidRPr="00C5241A" w:rsidRDefault="005A148B" w:rsidP="00DF396D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41A">
        <w:rPr>
          <w:rFonts w:ascii="Times New Roman" w:hAnsi="Times New Roman" w:cs="Times New Roman"/>
          <w:b/>
          <w:sz w:val="28"/>
          <w:szCs w:val="28"/>
        </w:rPr>
        <w:t>1</w:t>
      </w:r>
      <w:r w:rsidR="0023214D" w:rsidRPr="00C524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241A" w:rsidRPr="00C5241A">
        <w:rPr>
          <w:rFonts w:ascii="Times New Roman" w:hAnsi="Times New Roman"/>
          <w:b/>
          <w:sz w:val="28"/>
          <w:szCs w:val="28"/>
        </w:rPr>
        <w:t>Содержание проблемы, обоснование необходимости ее решения программным методом</w:t>
      </w:r>
    </w:p>
    <w:p w:rsidR="0068590B" w:rsidRPr="00DF396D" w:rsidRDefault="0068590B" w:rsidP="00DF396D">
      <w:pPr>
        <w:ind w:firstLine="708"/>
        <w:jc w:val="both"/>
        <w:rPr>
          <w:sz w:val="28"/>
        </w:rPr>
      </w:pPr>
      <w:r w:rsidRPr="00DF396D">
        <w:rPr>
          <w:sz w:val="28"/>
        </w:rPr>
        <w:t>Осуществление информационной стратегии органов местного самоуправления предполагает важную социальную функцию – оперативное информирование населения о своей деятельности для удовлетворения его информационных потребностей, обес</w:t>
      </w:r>
      <w:r w:rsidR="00DF396D" w:rsidRPr="00DF396D">
        <w:rPr>
          <w:sz w:val="28"/>
        </w:rPr>
        <w:t xml:space="preserve">печения конструктивного взаимодействия населения с органами </w:t>
      </w:r>
      <w:r w:rsidR="00DF396D">
        <w:rPr>
          <w:sz w:val="28"/>
        </w:rPr>
        <w:t>мес</w:t>
      </w:r>
      <w:r w:rsidR="00DF396D" w:rsidRPr="00DF396D">
        <w:rPr>
          <w:sz w:val="28"/>
        </w:rPr>
        <w:t>тного самоуправления.</w:t>
      </w:r>
    </w:p>
    <w:p w:rsidR="00DF396D" w:rsidRDefault="00DF396D" w:rsidP="00DF396D">
      <w:pPr>
        <w:ind w:firstLine="708"/>
        <w:jc w:val="both"/>
        <w:rPr>
          <w:sz w:val="28"/>
        </w:rPr>
      </w:pPr>
      <w:r w:rsidRPr="00DF396D"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</w:t>
      </w:r>
      <w:r>
        <w:rPr>
          <w:sz w:val="28"/>
        </w:rPr>
        <w:t>ить опубликование официальной информации</w:t>
      </w:r>
      <w:r w:rsidRPr="00DF396D">
        <w:rPr>
          <w:sz w:val="28"/>
        </w:rPr>
        <w:t xml:space="preserve">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DF396D" w:rsidRDefault="00DF396D" w:rsidP="00DF396D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обеспечения реализации прав </w:t>
      </w:r>
      <w:r w:rsidR="0023214D">
        <w:rPr>
          <w:sz w:val="28"/>
        </w:rPr>
        <w:t>граждан</w:t>
      </w:r>
      <w:r>
        <w:rPr>
          <w:sz w:val="28"/>
        </w:rPr>
        <w:t xml:space="preserve"> и организаций на доступ к информации </w:t>
      </w:r>
      <w:r w:rsidR="00227E28">
        <w:rPr>
          <w:sz w:val="28"/>
        </w:rPr>
        <w:t>о</w:t>
      </w:r>
      <w:r w:rsidR="0023214D">
        <w:rPr>
          <w:sz w:val="28"/>
        </w:rPr>
        <w:t xml:space="preserve"> </w:t>
      </w:r>
      <w:r w:rsidR="00227E28">
        <w:rPr>
          <w:sz w:val="28"/>
        </w:rPr>
        <w:t>деятельности органов местного самоуправления, а также создания условий для обеспечения гласности и открытости принимаемых решений, органами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27E28" w:rsidRDefault="00227E28" w:rsidP="00DF396D">
      <w:pPr>
        <w:ind w:firstLine="708"/>
        <w:jc w:val="both"/>
        <w:rPr>
          <w:sz w:val="28"/>
        </w:rPr>
      </w:pPr>
      <w:r>
        <w:rPr>
          <w:sz w:val="28"/>
        </w:rPr>
        <w:t>На сегодняшний день информационное поле Шаумянского сельского поселения Туапсинского района представлено печатными средствами массовой информации, обеспечивающими системный подход к вопросам</w:t>
      </w:r>
      <w:r w:rsidR="0023214D">
        <w:rPr>
          <w:sz w:val="28"/>
        </w:rPr>
        <w:t xml:space="preserve"> </w:t>
      </w:r>
      <w:r>
        <w:rPr>
          <w:sz w:val="28"/>
        </w:rPr>
        <w:t>информации о деятельности органов местного самоуправления.</w:t>
      </w:r>
    </w:p>
    <w:p w:rsidR="005A148B" w:rsidRDefault="005A148B" w:rsidP="00DF396D">
      <w:pPr>
        <w:ind w:firstLine="708"/>
        <w:jc w:val="both"/>
        <w:rPr>
          <w:sz w:val="28"/>
        </w:rPr>
      </w:pPr>
    </w:p>
    <w:p w:rsidR="005A148B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2. Цели и задачи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Основной целью Программы является обеспечение своевременного и достоверного информирования населения Шаумянского сельского поселения Туапсинского района по вопросам полномочий органов местного самоуправления</w:t>
      </w:r>
      <w:r w:rsidRPr="00C11294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При реализации Программы необходимо обеспечить решение следующих задач: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1. Обеспечение реализации требований законодательства Российской Федерации по своевременному опубликованию правовых актов</w:t>
      </w:r>
      <w:r w:rsidRPr="00C11294">
        <w:rPr>
          <w:sz w:val="28"/>
        </w:rPr>
        <w:t xml:space="preserve"> </w:t>
      </w:r>
      <w:r>
        <w:rPr>
          <w:sz w:val="28"/>
        </w:rPr>
        <w:t>органов местного самоуправления для вступления их в законную силу.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2. Обеспечение своевременного опубликования в средствах массовой информации официальных документов (решений Совета Шаумянского сельского поселения Туапсинского района, постановлений и распоряжений администрации Шаумянского сельского поселения Туапсинского района, официальных объявлений и разъяснений и т.п.).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3. Обеспечения права жителей Шаумянского сельского поселения Туапсинского района на обсуждение в средствах массовой информации проектов муниципальных правовых актов по вопросам местного значения. Повышение информационной открытости органов местного самоуправления</w:t>
      </w:r>
      <w:r w:rsidRPr="00C11294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для обеспечения продуктивного диалога местного самоуправления Шаумянского сельского поселения Туапсинского района и местного сообщества.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 xml:space="preserve">4.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социально-значимых проектов и программ.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общественно-политических, социально-культурных событиях в </w:t>
      </w:r>
      <w:proofErr w:type="spellStart"/>
      <w:r>
        <w:rPr>
          <w:sz w:val="28"/>
        </w:rPr>
        <w:t>Шаумянском</w:t>
      </w:r>
      <w:proofErr w:type="spellEnd"/>
      <w:r>
        <w:rPr>
          <w:sz w:val="28"/>
        </w:rPr>
        <w:t xml:space="preserve"> сельском поселении Туапсинского района, деятельности администрации Шаумянского сельского поселения Туапсинского района и Совета Шаумянского сельского поселения Туапсинского района, других сфер общественной жизни Шаумянского сельского поселения Туапсинского района и другим вопросам, представляющим общественный интерес.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5. Реализация целенаправленной информационной политики органов местного самоуправления</w:t>
      </w:r>
      <w:r w:rsidRPr="007C46AC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в целях более широкого освещения деятельности органов местного самоуправления на территории 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6. Усиление роли органов местного самоуправления в работе по пропаганде юридических знаний, оказанию правовой помощи населению</w:t>
      </w:r>
      <w:r w:rsidRPr="007C46AC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посредствам: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- привлечения общественного интереса к деятельности местного самоуправления и укрепления атмосферы доверия граждан к органам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района;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- улучшения координации и взаимодействия граждан, органов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и средств массовой информации по вопросам местного значения.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Реализация 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 Шаумянского сельского поселения Туапсинского района.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Своевременное и достоверное информирование населения Шаумянского сельского поселения Туапсинского района призвано обеспечить более тесное взаимодействие органов местного самоуправления</w:t>
      </w:r>
      <w:r w:rsidRPr="00670951">
        <w:rPr>
          <w:sz w:val="28"/>
        </w:rPr>
        <w:t xml:space="preserve"> </w:t>
      </w:r>
      <w:r>
        <w:rPr>
          <w:sz w:val="28"/>
        </w:rPr>
        <w:t xml:space="preserve">Шаумянского </w:t>
      </w:r>
      <w:r>
        <w:rPr>
          <w:sz w:val="28"/>
        </w:rPr>
        <w:lastRenderedPageBreak/>
        <w:t>сельского поселения Туапсинского района с населением в вопросах развития правовой культуры и правового просвещения граждан, снижение социальной напряженности, предотвращение любых социальных конфликтов.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Реализация программных мероприятий позволит средствам массовой информации Шаумянского сельского поселения Туапсинского района активизировать освещение социально-значимых тем и повысить качество информационных продуктов. Программа будет иметь позитивные результаты для общественно-политической жизни Шаумянского сельского поселения Туапсинского района.</w:t>
      </w:r>
    </w:p>
    <w:p w:rsidR="0023214D" w:rsidRDefault="0023214D" w:rsidP="00DF396D">
      <w:pPr>
        <w:ind w:firstLine="708"/>
        <w:jc w:val="both"/>
        <w:rPr>
          <w:sz w:val="28"/>
        </w:rPr>
      </w:pPr>
    </w:p>
    <w:p w:rsidR="005A148B" w:rsidRPr="005A148B" w:rsidRDefault="005A148B" w:rsidP="005A148B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3. Сроки реализации </w:t>
      </w:r>
      <w:r w:rsidR="00C5241A" w:rsidRPr="005A148B">
        <w:rPr>
          <w:b/>
          <w:sz w:val="28"/>
          <w:szCs w:val="28"/>
        </w:rPr>
        <w:t>Программы</w:t>
      </w:r>
    </w:p>
    <w:p w:rsidR="00F33A8B" w:rsidRPr="00F33A8B" w:rsidRDefault="00F33A8B" w:rsidP="00F33A8B">
      <w:pPr>
        <w:jc w:val="both"/>
        <w:rPr>
          <w:sz w:val="28"/>
        </w:rPr>
      </w:pPr>
      <w:r>
        <w:rPr>
          <w:sz w:val="28"/>
        </w:rPr>
        <w:tab/>
        <w:t xml:space="preserve">Реализация мероприятий программы запланирована в течении </w:t>
      </w:r>
      <w:r w:rsidR="00966709">
        <w:rPr>
          <w:sz w:val="28"/>
        </w:rPr>
        <w:t>2022</w:t>
      </w:r>
      <w:r>
        <w:rPr>
          <w:sz w:val="28"/>
        </w:rPr>
        <w:t xml:space="preserve"> года.</w:t>
      </w:r>
    </w:p>
    <w:p w:rsidR="00F33A8B" w:rsidRDefault="00F33A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4. Перечень мероприятий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Перечень мероприятий Программы представлен в приложении № 1 к настоящей Программе.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5. Ресурсное обеспечение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Общий объем финансирования Программы за счет бюджета Шаумянского сельского поселения Туапсинского района на </w:t>
      </w:r>
      <w:r w:rsidR="00966709">
        <w:rPr>
          <w:sz w:val="28"/>
        </w:rPr>
        <w:t>2022</w:t>
      </w:r>
      <w:r>
        <w:rPr>
          <w:sz w:val="28"/>
        </w:rPr>
        <w:t xml:space="preserve"> год составляет </w:t>
      </w:r>
      <w:r w:rsidR="00360A45">
        <w:rPr>
          <w:sz w:val="28"/>
        </w:rPr>
        <w:t>883,3</w:t>
      </w:r>
      <w:r w:rsidRPr="00D9095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из них:</w:t>
      </w:r>
    </w:p>
    <w:p w:rsidR="005A148B" w:rsidRPr="002F500A" w:rsidRDefault="005A148B" w:rsidP="005A14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на опубликование нормативных правовых актов и иной официальной информации о деятельности </w:t>
      </w:r>
      <w:r>
        <w:rPr>
          <w:sz w:val="28"/>
        </w:rPr>
        <w:t xml:space="preserve">органов местного самоуправления и социально-экономическом развитии, единой системы электронного документооборота и </w:t>
      </w:r>
      <w:r w:rsidRPr="002F500A">
        <w:rPr>
          <w:sz w:val="28"/>
        </w:rPr>
        <w:t xml:space="preserve">программного обеспечения Шаумянского сельского поселения Туапсинского района – </w:t>
      </w:r>
      <w:r w:rsidR="00220F52">
        <w:rPr>
          <w:sz w:val="28"/>
        </w:rPr>
        <w:t>300</w:t>
      </w:r>
      <w:r w:rsidR="007672D1" w:rsidRPr="002F500A">
        <w:rPr>
          <w:sz w:val="28"/>
        </w:rPr>
        <w:t>,</w:t>
      </w:r>
      <w:r w:rsidR="00966709">
        <w:rPr>
          <w:sz w:val="28"/>
        </w:rPr>
        <w:t>0</w:t>
      </w:r>
      <w:r w:rsidRPr="002F500A">
        <w:rPr>
          <w:sz w:val="28"/>
        </w:rPr>
        <w:t xml:space="preserve"> тыс. руб.</w:t>
      </w:r>
    </w:p>
    <w:p w:rsidR="005A148B" w:rsidRPr="002F500A" w:rsidRDefault="005A148B" w:rsidP="005A148B">
      <w:pPr>
        <w:ind w:firstLine="708"/>
        <w:jc w:val="both"/>
        <w:rPr>
          <w:sz w:val="28"/>
        </w:rPr>
      </w:pPr>
      <w:r w:rsidRPr="002F500A">
        <w:rPr>
          <w:sz w:val="28"/>
        </w:rPr>
        <w:t xml:space="preserve">- на обеспечение единой системы электронного документооборота и программного обеспечения Шаумянского сельского поселения Туапсинского района – </w:t>
      </w:r>
      <w:r w:rsidR="00360A45">
        <w:rPr>
          <w:sz w:val="28"/>
        </w:rPr>
        <w:t>583,3</w:t>
      </w:r>
      <w:r w:rsidRPr="002F500A">
        <w:rPr>
          <w:sz w:val="28"/>
        </w:rPr>
        <w:t xml:space="preserve"> тыс. руб.</w:t>
      </w:r>
    </w:p>
    <w:p w:rsidR="005A148B" w:rsidRDefault="005A148B" w:rsidP="005A148B">
      <w:pPr>
        <w:ind w:firstLine="708"/>
        <w:jc w:val="both"/>
        <w:rPr>
          <w:sz w:val="28"/>
        </w:rPr>
      </w:pPr>
      <w:r w:rsidRPr="002F500A">
        <w:rPr>
          <w:sz w:val="28"/>
        </w:rPr>
        <w:t xml:space="preserve">Указанные средства будут направлены на реализацию мероприятий </w:t>
      </w:r>
      <w:r>
        <w:rPr>
          <w:sz w:val="28"/>
        </w:rPr>
        <w:t>Программы.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Default="005A148B" w:rsidP="00845AEF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6. Система управления реализацией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– администрация Шаумянского сельского поселения Туапсинского района.</w:t>
      </w:r>
    </w:p>
    <w:p w:rsidR="005A148B" w:rsidRPr="00DF396D" w:rsidRDefault="005A148B" w:rsidP="005A148B">
      <w:pPr>
        <w:ind w:firstLine="708"/>
        <w:jc w:val="both"/>
        <w:rPr>
          <w:sz w:val="28"/>
        </w:rPr>
      </w:pPr>
      <w:r>
        <w:rPr>
          <w:sz w:val="28"/>
        </w:rPr>
        <w:t>Отчет о выполнении муниципальной программы, включая меры по повышению эффективности ее реализации, представляются администрацией Шаумянского сельского поселения Туапсинского района.</w:t>
      </w:r>
    </w:p>
    <w:p w:rsidR="005A148B" w:rsidRDefault="005A148B" w:rsidP="00845AEF">
      <w:pPr>
        <w:jc w:val="center"/>
        <w:rPr>
          <w:b/>
          <w:sz w:val="28"/>
        </w:rPr>
      </w:pPr>
    </w:p>
    <w:p w:rsidR="005A148B" w:rsidRPr="005A148B" w:rsidRDefault="005A148B" w:rsidP="00845AEF">
      <w:pPr>
        <w:jc w:val="center"/>
        <w:rPr>
          <w:b/>
          <w:sz w:val="28"/>
        </w:rPr>
      </w:pPr>
      <w:r w:rsidRPr="005A148B">
        <w:rPr>
          <w:b/>
          <w:sz w:val="28"/>
          <w:szCs w:val="28"/>
        </w:rPr>
        <w:t xml:space="preserve">7. Оценка эффективности реализации </w:t>
      </w:r>
      <w:r w:rsidR="00C5241A" w:rsidRPr="005A148B">
        <w:rPr>
          <w:b/>
          <w:sz w:val="28"/>
          <w:szCs w:val="28"/>
        </w:rPr>
        <w:t>Программы</w:t>
      </w:r>
    </w:p>
    <w:p w:rsidR="005A148B" w:rsidRDefault="005A148B" w:rsidP="005A148B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Планируемые показатели эффективности реализации Программы представлены в приложении № </w:t>
      </w:r>
      <w:r w:rsidR="00F33A8B">
        <w:rPr>
          <w:sz w:val="28"/>
        </w:rPr>
        <w:t>2</w:t>
      </w:r>
      <w:r>
        <w:rPr>
          <w:sz w:val="28"/>
        </w:rPr>
        <w:t xml:space="preserve"> к настоящей Программе.</w:t>
      </w:r>
    </w:p>
    <w:p w:rsidR="00845AEF" w:rsidRDefault="00845AEF" w:rsidP="00DF396D">
      <w:pPr>
        <w:ind w:firstLine="708"/>
        <w:jc w:val="both"/>
        <w:rPr>
          <w:sz w:val="28"/>
        </w:rPr>
      </w:pPr>
    </w:p>
    <w:p w:rsidR="00845AEF" w:rsidRDefault="00845AEF" w:rsidP="00DF396D">
      <w:pPr>
        <w:ind w:firstLine="708"/>
        <w:jc w:val="both"/>
        <w:rPr>
          <w:sz w:val="28"/>
        </w:rPr>
      </w:pPr>
    </w:p>
    <w:p w:rsidR="0068590B" w:rsidRDefault="0068590B" w:rsidP="0068590B">
      <w:pPr>
        <w:pStyle w:val="afd"/>
        <w:jc w:val="left"/>
        <w:rPr>
          <w:rFonts w:ascii="Times New Roman" w:hAnsi="Times New Roman" w:cs="Times New Roman"/>
          <w:sz w:val="28"/>
          <w:szCs w:val="28"/>
        </w:rPr>
      </w:pPr>
    </w:p>
    <w:p w:rsidR="0068590B" w:rsidRDefault="0068590B" w:rsidP="0068590B"/>
    <w:p w:rsidR="00036C30" w:rsidRPr="00F66391" w:rsidRDefault="00F66391" w:rsidP="0068590B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5504A">
        <w:rPr>
          <w:rFonts w:ascii="Times New Roman" w:hAnsi="Times New Roman" w:cs="Times New Roman"/>
          <w:sz w:val="28"/>
          <w:szCs w:val="28"/>
        </w:rPr>
        <w:t>1</w:t>
      </w:r>
    </w:p>
    <w:p w:rsidR="00036C30" w:rsidRDefault="0025504A" w:rsidP="0025504A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036C30" w:rsidRDefault="00036C30" w:rsidP="00036C30"/>
    <w:p w:rsidR="00036C30" w:rsidRDefault="00036C30" w:rsidP="00036C30"/>
    <w:p w:rsidR="00F33A8B" w:rsidRDefault="00F33A8B" w:rsidP="00F33A8B">
      <w:pPr>
        <w:jc w:val="center"/>
        <w:rPr>
          <w:b/>
          <w:sz w:val="28"/>
        </w:rPr>
      </w:pPr>
      <w:r w:rsidRPr="004A3322">
        <w:rPr>
          <w:b/>
          <w:sz w:val="28"/>
        </w:rPr>
        <w:t xml:space="preserve">Перечень </w:t>
      </w:r>
    </w:p>
    <w:p w:rsidR="00F33A8B" w:rsidRPr="0025504A" w:rsidRDefault="00F33A8B" w:rsidP="00F33A8B">
      <w:pPr>
        <w:jc w:val="center"/>
        <w:rPr>
          <w:b/>
          <w:sz w:val="28"/>
          <w:szCs w:val="28"/>
        </w:rPr>
      </w:pPr>
      <w:r w:rsidRPr="004A3322">
        <w:rPr>
          <w:b/>
          <w:sz w:val="28"/>
        </w:rPr>
        <w:t xml:space="preserve">мероприятий </w:t>
      </w:r>
      <w:r w:rsidRPr="004A3322">
        <w:rPr>
          <w:b/>
          <w:sz w:val="28"/>
          <w:szCs w:val="28"/>
        </w:rPr>
        <w:t>муниципальной программы «</w:t>
      </w:r>
      <w:r w:rsidRPr="004A3322">
        <w:rPr>
          <w:b/>
          <w:bCs/>
          <w:sz w:val="28"/>
        </w:rPr>
        <w:t>Организация</w:t>
      </w:r>
      <w:r w:rsidRPr="0025504A">
        <w:rPr>
          <w:b/>
          <w:bCs/>
          <w:sz w:val="28"/>
        </w:rPr>
        <w:t xml:space="preserve"> информационного и программного обеспечения </w:t>
      </w:r>
      <w:r w:rsidRPr="0025504A">
        <w:rPr>
          <w:b/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b/>
          <w:sz w:val="28"/>
          <w:szCs w:val="28"/>
        </w:rPr>
        <w:t>2022</w:t>
      </w:r>
      <w:r w:rsidRPr="0025504A">
        <w:rPr>
          <w:b/>
          <w:sz w:val="28"/>
          <w:szCs w:val="28"/>
        </w:rPr>
        <w:t xml:space="preserve"> год»</w:t>
      </w:r>
    </w:p>
    <w:p w:rsidR="00F33A8B" w:rsidRDefault="00F33A8B" w:rsidP="00F33A8B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552"/>
        <w:gridCol w:w="1861"/>
      </w:tblGrid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№ п/п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Наименование мероприятия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СМИ для опубликования мероприятия</w:t>
            </w:r>
          </w:p>
        </w:tc>
        <w:tc>
          <w:tcPr>
            <w:tcW w:w="1861" w:type="dxa"/>
          </w:tcPr>
          <w:p w:rsidR="00F33A8B" w:rsidRPr="002F500A" w:rsidRDefault="00F33A8B" w:rsidP="00975BB3">
            <w:r w:rsidRPr="002F500A">
              <w:t>Сумма, выделяемая на мероприятие, тыс. руб.</w:t>
            </w:r>
          </w:p>
        </w:tc>
      </w:tr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1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района;</w:t>
            </w:r>
          </w:p>
          <w:p w:rsidR="00F33A8B" w:rsidRPr="002F500A" w:rsidRDefault="00F33A8B" w:rsidP="00975BB3">
            <w:r w:rsidRPr="002F500A">
              <w:t>Подписка на периодические издания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Официальное печатное издание МО Туапсинский район «</w:t>
            </w:r>
            <w:proofErr w:type="spellStart"/>
            <w:r w:rsidRPr="002F500A">
              <w:t>Черноморье</w:t>
            </w:r>
            <w:proofErr w:type="spellEnd"/>
            <w:r w:rsidRPr="002F500A">
              <w:t xml:space="preserve"> сегодня»</w:t>
            </w:r>
          </w:p>
        </w:tc>
        <w:tc>
          <w:tcPr>
            <w:tcW w:w="1861" w:type="dxa"/>
          </w:tcPr>
          <w:p w:rsidR="00F33A8B" w:rsidRPr="007672D1" w:rsidRDefault="00220F52" w:rsidP="00240896">
            <w:pPr>
              <w:jc w:val="center"/>
            </w:pPr>
            <w:r>
              <w:t>300</w:t>
            </w:r>
            <w:r w:rsidR="00966709">
              <w:t>,0</w:t>
            </w:r>
          </w:p>
        </w:tc>
      </w:tr>
      <w:tr w:rsidR="00F33A8B" w:rsidRPr="002F500A" w:rsidTr="00975BB3">
        <w:tc>
          <w:tcPr>
            <w:tcW w:w="562" w:type="dxa"/>
          </w:tcPr>
          <w:p w:rsidR="00F33A8B" w:rsidRPr="002F500A" w:rsidRDefault="00F33A8B" w:rsidP="00975BB3">
            <w:r w:rsidRPr="002F500A">
              <w:t>2</w:t>
            </w:r>
          </w:p>
        </w:tc>
        <w:tc>
          <w:tcPr>
            <w:tcW w:w="4395" w:type="dxa"/>
          </w:tcPr>
          <w:p w:rsidR="00F33A8B" w:rsidRPr="002F500A" w:rsidRDefault="00F33A8B" w:rsidP="00975BB3">
            <w:r w:rsidRPr="002F500A"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района:</w:t>
            </w:r>
          </w:p>
          <w:p w:rsidR="00F33A8B" w:rsidRPr="002F500A" w:rsidRDefault="00F33A8B" w:rsidP="00975BB3">
            <w:r w:rsidRPr="002F500A">
              <w:t>- 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 - 12 месяцев *</w:t>
            </w:r>
            <w:r>
              <w:t>3</w:t>
            </w:r>
            <w:r w:rsidR="00D834AE">
              <w:t>,0</w:t>
            </w:r>
            <w:r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 xml:space="preserve">. = </w:t>
            </w:r>
            <w:r w:rsidR="00D834AE">
              <w:t>36,0</w:t>
            </w:r>
            <w:r w:rsidRPr="002F500A"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>.;</w:t>
            </w:r>
          </w:p>
          <w:p w:rsidR="00F33A8B" w:rsidRPr="002F500A" w:rsidRDefault="00F33A8B" w:rsidP="00360A45">
            <w:r w:rsidRPr="002F500A">
              <w:t xml:space="preserve">- консультации по аппаратным и программным средствам вычислительной техники, программное обеспечение – 4 квартала * </w:t>
            </w:r>
            <w:r w:rsidR="00360A45">
              <w:t>136</w:t>
            </w:r>
            <w:r>
              <w:t>,</w:t>
            </w:r>
            <w:r w:rsidR="00360A45">
              <w:t>8</w:t>
            </w:r>
            <w:r w:rsidRPr="002F500A">
              <w:t>тыс</w:t>
            </w:r>
            <w:proofErr w:type="gramStart"/>
            <w:r w:rsidRPr="002F500A">
              <w:t>.р</w:t>
            </w:r>
            <w:proofErr w:type="gramEnd"/>
            <w:r w:rsidRPr="002F500A">
              <w:t xml:space="preserve">уб. = </w:t>
            </w:r>
            <w:r w:rsidR="00360A45">
              <w:t>547,2</w:t>
            </w:r>
            <w:r w:rsidRPr="002F500A">
              <w:t xml:space="preserve"> </w:t>
            </w:r>
            <w:proofErr w:type="spellStart"/>
            <w:r w:rsidRPr="002F500A">
              <w:t>тыс</w:t>
            </w:r>
            <w:r>
              <w:t>.</w:t>
            </w:r>
            <w:r w:rsidRPr="002F500A">
              <w:t>руб</w:t>
            </w:r>
            <w:proofErr w:type="spellEnd"/>
            <w:r w:rsidRPr="002F500A">
              <w:t xml:space="preserve">. </w:t>
            </w:r>
          </w:p>
        </w:tc>
        <w:tc>
          <w:tcPr>
            <w:tcW w:w="2552" w:type="dxa"/>
          </w:tcPr>
          <w:p w:rsidR="00F33A8B" w:rsidRPr="002F500A" w:rsidRDefault="00F33A8B" w:rsidP="00975BB3">
            <w:r w:rsidRPr="002F500A">
              <w:t>-</w:t>
            </w:r>
          </w:p>
        </w:tc>
        <w:tc>
          <w:tcPr>
            <w:tcW w:w="1861" w:type="dxa"/>
          </w:tcPr>
          <w:p w:rsidR="00F33A8B" w:rsidRPr="002F500A" w:rsidRDefault="00360A45" w:rsidP="00240896">
            <w:pPr>
              <w:jc w:val="center"/>
            </w:pPr>
            <w:r>
              <w:t>583,3</w:t>
            </w:r>
          </w:p>
        </w:tc>
      </w:tr>
    </w:tbl>
    <w:p w:rsidR="00F33A8B" w:rsidRDefault="00F33A8B" w:rsidP="00F33A8B"/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Pr="00F66391" w:rsidRDefault="00F33A8B" w:rsidP="00F33A8B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B07">
        <w:rPr>
          <w:rFonts w:ascii="Times New Roman" w:hAnsi="Times New Roman" w:cs="Times New Roman"/>
          <w:sz w:val="28"/>
          <w:szCs w:val="28"/>
        </w:rPr>
        <w:t>2</w:t>
      </w:r>
    </w:p>
    <w:p w:rsidR="00F33A8B" w:rsidRDefault="00F33A8B" w:rsidP="00F33A8B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F33A8B" w:rsidRDefault="00F33A8B" w:rsidP="00036C30">
      <w:pPr>
        <w:jc w:val="center"/>
        <w:rPr>
          <w:b/>
          <w:sz w:val="28"/>
          <w:szCs w:val="28"/>
        </w:rPr>
      </w:pPr>
    </w:p>
    <w:p w:rsidR="00036C30" w:rsidRPr="0025504A" w:rsidRDefault="0025504A" w:rsidP="00036C30">
      <w:pPr>
        <w:jc w:val="center"/>
        <w:rPr>
          <w:b/>
          <w:sz w:val="28"/>
          <w:szCs w:val="28"/>
        </w:rPr>
      </w:pPr>
      <w:r w:rsidRPr="0025504A">
        <w:rPr>
          <w:b/>
          <w:sz w:val="28"/>
          <w:szCs w:val="28"/>
        </w:rPr>
        <w:t xml:space="preserve">Планируемые показатели эффективности реализации муниципальной </w:t>
      </w:r>
      <w:r w:rsidR="00036C30" w:rsidRPr="0025504A">
        <w:rPr>
          <w:b/>
          <w:sz w:val="28"/>
          <w:szCs w:val="28"/>
        </w:rPr>
        <w:t>программ</w:t>
      </w:r>
      <w:r w:rsidRPr="0025504A">
        <w:rPr>
          <w:b/>
          <w:sz w:val="28"/>
          <w:szCs w:val="28"/>
        </w:rPr>
        <w:t>ы</w:t>
      </w:r>
      <w:r w:rsidR="00036C30" w:rsidRPr="0025504A">
        <w:rPr>
          <w:b/>
          <w:sz w:val="28"/>
          <w:szCs w:val="28"/>
        </w:rPr>
        <w:t xml:space="preserve"> «</w:t>
      </w:r>
      <w:r w:rsidRPr="0025504A">
        <w:rPr>
          <w:b/>
          <w:bCs/>
          <w:sz w:val="28"/>
        </w:rPr>
        <w:t xml:space="preserve">Организация информационного и программного обеспечения </w:t>
      </w:r>
      <w:r w:rsidRPr="0025504A">
        <w:rPr>
          <w:b/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b/>
          <w:sz w:val="28"/>
          <w:szCs w:val="28"/>
        </w:rPr>
        <w:t>2022</w:t>
      </w:r>
      <w:r w:rsidRPr="0025504A">
        <w:rPr>
          <w:b/>
          <w:sz w:val="28"/>
          <w:szCs w:val="28"/>
        </w:rPr>
        <w:t xml:space="preserve"> год»</w:t>
      </w:r>
    </w:p>
    <w:p w:rsidR="00036C30" w:rsidRDefault="00036C30" w:rsidP="00036C30"/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25504A" w:rsidTr="002F500A">
        <w:tc>
          <w:tcPr>
            <w:tcW w:w="3114" w:type="dxa"/>
          </w:tcPr>
          <w:p w:rsidR="0025504A" w:rsidRDefault="0025504A" w:rsidP="00036C30">
            <w:r>
              <w:t xml:space="preserve">Наименование </w:t>
            </w:r>
            <w:r w:rsidR="004A3322">
              <w:t>показателей</w:t>
            </w:r>
            <w:r>
              <w:t xml:space="preserve"> эффективности реализации программы</w:t>
            </w:r>
          </w:p>
        </w:tc>
        <w:tc>
          <w:tcPr>
            <w:tcW w:w="2356" w:type="dxa"/>
          </w:tcPr>
          <w:p w:rsidR="0025504A" w:rsidRDefault="004A3322" w:rsidP="00036C30">
            <w:r>
              <w:t>Единица</w:t>
            </w:r>
            <w:r w:rsidR="0025504A">
              <w:t xml:space="preserve"> измерения</w:t>
            </w:r>
          </w:p>
        </w:tc>
        <w:tc>
          <w:tcPr>
            <w:tcW w:w="1946" w:type="dxa"/>
          </w:tcPr>
          <w:p w:rsidR="0025504A" w:rsidRDefault="0025504A" w:rsidP="00036C30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25504A" w:rsidRDefault="0025504A" w:rsidP="00036C30">
            <w:r>
              <w:t xml:space="preserve">Планируемое значение </w:t>
            </w:r>
            <w:r w:rsidR="004A3322">
              <w:t>показателя, в год</w:t>
            </w:r>
          </w:p>
        </w:tc>
      </w:tr>
      <w:tr w:rsidR="0025504A" w:rsidTr="002F500A">
        <w:tc>
          <w:tcPr>
            <w:tcW w:w="3114" w:type="dxa"/>
          </w:tcPr>
          <w:p w:rsidR="0025504A" w:rsidRPr="002F500A" w:rsidRDefault="004A3322" w:rsidP="00036C30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356" w:type="dxa"/>
          </w:tcPr>
          <w:p w:rsidR="0025504A" w:rsidRDefault="004A3322" w:rsidP="00036C30">
            <w:r>
              <w:t>Количество опубликованных материалов</w:t>
            </w:r>
          </w:p>
        </w:tc>
        <w:tc>
          <w:tcPr>
            <w:tcW w:w="1946" w:type="dxa"/>
          </w:tcPr>
          <w:p w:rsidR="0025504A" w:rsidRPr="002F500A" w:rsidRDefault="002F500A" w:rsidP="00036C30">
            <w:r w:rsidRPr="002F500A">
              <w:t>17</w:t>
            </w:r>
          </w:p>
        </w:tc>
        <w:tc>
          <w:tcPr>
            <w:tcW w:w="1984" w:type="dxa"/>
          </w:tcPr>
          <w:p w:rsidR="0025504A" w:rsidRPr="002F500A" w:rsidRDefault="002F500A" w:rsidP="00036C30">
            <w:r w:rsidRPr="002F500A">
              <w:t>19</w:t>
            </w:r>
          </w:p>
        </w:tc>
      </w:tr>
      <w:tr w:rsidR="00EB1B07" w:rsidTr="002F500A">
        <w:tc>
          <w:tcPr>
            <w:tcW w:w="3114" w:type="dxa"/>
          </w:tcPr>
          <w:p w:rsidR="00EB1B07" w:rsidRPr="002F500A" w:rsidRDefault="00EB1B07" w:rsidP="00036C30">
            <w:r w:rsidRPr="002F500A">
              <w:t>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</w:t>
            </w:r>
          </w:p>
        </w:tc>
        <w:tc>
          <w:tcPr>
            <w:tcW w:w="2356" w:type="dxa"/>
          </w:tcPr>
          <w:p w:rsidR="00EB1B07" w:rsidRDefault="00EB1B07" w:rsidP="00036C30">
            <w:r>
              <w:t>месяц</w:t>
            </w:r>
          </w:p>
        </w:tc>
        <w:tc>
          <w:tcPr>
            <w:tcW w:w="1946" w:type="dxa"/>
          </w:tcPr>
          <w:p w:rsidR="00EB1B07" w:rsidRPr="002F500A" w:rsidRDefault="00EB1B07" w:rsidP="00036C30">
            <w:r>
              <w:t>12</w:t>
            </w:r>
          </w:p>
        </w:tc>
        <w:tc>
          <w:tcPr>
            <w:tcW w:w="1984" w:type="dxa"/>
          </w:tcPr>
          <w:p w:rsidR="00EB1B07" w:rsidRPr="002F500A" w:rsidRDefault="00EB1B07" w:rsidP="00036C30">
            <w:r>
              <w:t>12</w:t>
            </w:r>
          </w:p>
        </w:tc>
      </w:tr>
      <w:tr w:rsidR="00EB1B07" w:rsidTr="002F500A">
        <w:tc>
          <w:tcPr>
            <w:tcW w:w="3114" w:type="dxa"/>
          </w:tcPr>
          <w:p w:rsidR="00EB1B07" w:rsidRPr="002F500A" w:rsidRDefault="00EB1B07" w:rsidP="00036C30">
            <w:r w:rsidRPr="002F500A">
              <w:t>Консультации по аппаратным и программным средствам вычислительной техники, программное обеспечение</w:t>
            </w:r>
          </w:p>
        </w:tc>
        <w:tc>
          <w:tcPr>
            <w:tcW w:w="2356" w:type="dxa"/>
          </w:tcPr>
          <w:p w:rsidR="00EB1B07" w:rsidRDefault="00EB1B07" w:rsidP="00036C30">
            <w:r>
              <w:t>квартал</w:t>
            </w:r>
          </w:p>
        </w:tc>
        <w:tc>
          <w:tcPr>
            <w:tcW w:w="1946" w:type="dxa"/>
          </w:tcPr>
          <w:p w:rsidR="00EB1B07" w:rsidRPr="002F500A" w:rsidRDefault="00EB1B07" w:rsidP="00036C30">
            <w:r>
              <w:t>4</w:t>
            </w:r>
          </w:p>
        </w:tc>
        <w:tc>
          <w:tcPr>
            <w:tcW w:w="1984" w:type="dxa"/>
          </w:tcPr>
          <w:p w:rsidR="00EB1B07" w:rsidRPr="002F500A" w:rsidRDefault="00EB1B07" w:rsidP="00036C30">
            <w:r>
              <w:t>4</w:t>
            </w:r>
          </w:p>
        </w:tc>
      </w:tr>
    </w:tbl>
    <w:p w:rsidR="00036C30" w:rsidRDefault="00036C30" w:rsidP="00036C30"/>
    <w:p w:rsidR="004A3322" w:rsidRDefault="004A3322" w:rsidP="00036C30"/>
    <w:p w:rsidR="004A3322" w:rsidRDefault="004A3322" w:rsidP="00036C30"/>
    <w:p w:rsidR="004A3322" w:rsidRDefault="004A3322" w:rsidP="00036C30"/>
    <w:p w:rsidR="004A3322" w:rsidRDefault="004A3322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Default="00110385" w:rsidP="00036C30"/>
    <w:p w:rsidR="00110385" w:rsidRPr="00F66391" w:rsidRDefault="00110385" w:rsidP="00110385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33A8B">
        <w:rPr>
          <w:rFonts w:ascii="Times New Roman" w:hAnsi="Times New Roman" w:cs="Times New Roman"/>
          <w:sz w:val="28"/>
          <w:szCs w:val="28"/>
        </w:rPr>
        <w:t>3</w:t>
      </w:r>
    </w:p>
    <w:p w:rsidR="00110385" w:rsidRDefault="00110385" w:rsidP="00110385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94180E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110385" w:rsidRDefault="00110385" w:rsidP="00036C30"/>
    <w:p w:rsidR="00110385" w:rsidRDefault="00110385" w:rsidP="00036C30"/>
    <w:p w:rsidR="00110385" w:rsidRDefault="00110385" w:rsidP="00036C30"/>
    <w:p w:rsidR="00922B2B" w:rsidRDefault="00110385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110385" w:rsidRDefault="00922B2B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«Информационное освещение деятельности 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в средствах массовой информации на </w:t>
      </w:r>
      <w:r w:rsidR="00966709">
        <w:rPr>
          <w:rFonts w:ascii="Times New Roman" w:hAnsi="Times New Roman" w:cs="Times New Roman"/>
          <w:color w:val="auto"/>
          <w:sz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 год» м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униципальн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ой 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2408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беспечения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Шаумянского сельского поселения Туапсинского района на </w:t>
      </w:r>
      <w:r w:rsidR="0096670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922B2B" w:rsidRPr="00922B2B" w:rsidRDefault="00922B2B" w:rsidP="00922B2B"/>
    <w:p w:rsidR="00922B2B" w:rsidRDefault="00922B2B" w:rsidP="00922B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922B2B" w:rsidRPr="00922B2B" w:rsidRDefault="00922B2B" w:rsidP="00922B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110385" w:rsidRPr="00922B2B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«Информационное освещение деятельности 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в средствах массовой информации на </w:t>
      </w:r>
      <w:r w:rsidR="00966709">
        <w:rPr>
          <w:rFonts w:ascii="Times New Roman" w:hAnsi="Times New Roman" w:cs="Times New Roman"/>
          <w:color w:val="auto"/>
          <w:sz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 год» м</w:t>
      </w:r>
      <w:r w:rsidR="00240896">
        <w:rPr>
          <w:rFonts w:ascii="Times New Roman" w:hAnsi="Times New Roman" w:cs="Times New Roman"/>
          <w:color w:val="auto"/>
          <w:sz w:val="28"/>
          <w:szCs w:val="28"/>
        </w:rPr>
        <w:t>униципальной программы «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обеспечения Шаумянского сельского поселения Туапсинского района на </w:t>
      </w:r>
      <w:r w:rsidR="00966709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10385" w:rsidRDefault="00110385" w:rsidP="0011038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110385" w:rsidRPr="00D90956" w:rsidTr="00B92E24">
        <w:trPr>
          <w:trHeight w:val="405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966709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 «</w:t>
            </w:r>
            <w:r w:rsidR="00922B2B" w:rsidRPr="00922B2B">
              <w:rPr>
                <w:sz w:val="28"/>
                <w:szCs w:val="28"/>
              </w:rPr>
              <w:t xml:space="preserve">Информационное освещение деятельности </w:t>
            </w:r>
            <w:r w:rsidR="00922B2B" w:rsidRPr="00922B2B">
              <w:rPr>
                <w:sz w:val="28"/>
              </w:rPr>
              <w:t xml:space="preserve">Шаумянского сельского поселения Туапсинского района в средствах массовой информации на </w:t>
            </w:r>
            <w:r w:rsidR="00966709">
              <w:rPr>
                <w:sz w:val="28"/>
              </w:rPr>
              <w:t>2022</w:t>
            </w:r>
            <w:r w:rsidR="00922B2B" w:rsidRPr="00922B2B">
              <w:rPr>
                <w:sz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110385" w:rsidRPr="00D90956" w:rsidTr="00B92E24">
        <w:trPr>
          <w:trHeight w:val="191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347"/>
        </w:trPr>
        <w:tc>
          <w:tcPr>
            <w:tcW w:w="3687" w:type="dxa"/>
          </w:tcPr>
          <w:p w:rsidR="00110385" w:rsidRPr="00B862A2" w:rsidRDefault="00110385" w:rsidP="00922B2B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Заказчик </w:t>
            </w:r>
            <w:r w:rsidR="00922B2B"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348"/>
        </w:trPr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c>
          <w:tcPr>
            <w:tcW w:w="3687" w:type="dxa"/>
          </w:tcPr>
          <w:p w:rsidR="00110385" w:rsidRPr="00B862A2" w:rsidRDefault="00922B2B" w:rsidP="00B92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мероприятий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1265"/>
        </w:trPr>
        <w:tc>
          <w:tcPr>
            <w:tcW w:w="3687" w:type="dxa"/>
          </w:tcPr>
          <w:p w:rsidR="00110385" w:rsidRPr="00B862A2" w:rsidRDefault="00110385" w:rsidP="00922B2B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Цели </w:t>
            </w:r>
            <w:r w:rsidR="00922B2B"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922B2B" w:rsidRPr="00D90956" w:rsidRDefault="00922B2B" w:rsidP="00922B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Оперативное и достоверное </w:t>
            </w:r>
            <w:r w:rsidRPr="00D90956">
              <w:rPr>
                <w:sz w:val="28"/>
                <w:szCs w:val="28"/>
              </w:rPr>
              <w:t>освещение в СМИ нормативно-правовых актов поселения</w:t>
            </w:r>
            <w:r>
              <w:rPr>
                <w:sz w:val="28"/>
                <w:szCs w:val="28"/>
              </w:rPr>
              <w:t xml:space="preserve"> и иной официальной информации </w:t>
            </w:r>
            <w:r>
              <w:rPr>
                <w:sz w:val="28"/>
              </w:rPr>
              <w:t>Шаумянского сельского поселения Туапсинского района</w:t>
            </w:r>
            <w:r w:rsidRPr="00D90956">
              <w:rPr>
                <w:sz w:val="28"/>
                <w:szCs w:val="28"/>
              </w:rPr>
              <w:t>;</w:t>
            </w:r>
          </w:p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110385" w:rsidRPr="00D90956" w:rsidTr="00922B2B">
        <w:trPr>
          <w:trHeight w:val="1408"/>
        </w:trPr>
        <w:tc>
          <w:tcPr>
            <w:tcW w:w="3687" w:type="dxa"/>
          </w:tcPr>
          <w:p w:rsidR="00110385" w:rsidRPr="00B862A2" w:rsidRDefault="00922B2B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922B2B" w:rsidP="00B92E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муниципальных правовых актах, опубликование официальных материалов </w:t>
            </w:r>
            <w:r>
              <w:rPr>
                <w:sz w:val="28"/>
              </w:rPr>
              <w:t>Шаумянского сельского поселения Туапсинского района</w:t>
            </w:r>
          </w:p>
        </w:tc>
      </w:tr>
      <w:tr w:rsidR="00110385" w:rsidRPr="00D90956" w:rsidTr="00B92E24">
        <w:trPr>
          <w:trHeight w:val="557"/>
        </w:trPr>
        <w:tc>
          <w:tcPr>
            <w:tcW w:w="3687" w:type="dxa"/>
          </w:tcPr>
          <w:p w:rsidR="00110385" w:rsidRPr="00B862A2" w:rsidRDefault="00922B2B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966709" w:rsidP="0024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110385"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110385" w:rsidRPr="00D90956" w:rsidTr="00B92E24">
        <w:trPr>
          <w:trHeight w:val="54"/>
        </w:trPr>
        <w:tc>
          <w:tcPr>
            <w:tcW w:w="3687" w:type="dxa"/>
          </w:tcPr>
          <w:p w:rsidR="00110385" w:rsidRPr="00B862A2" w:rsidRDefault="00922B2B" w:rsidP="00922B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и о</w:t>
            </w:r>
            <w:r w:rsidR="00110385" w:rsidRPr="00B862A2">
              <w:rPr>
                <w:b/>
                <w:sz w:val="28"/>
                <w:szCs w:val="28"/>
              </w:rPr>
              <w:t xml:space="preserve">бъем финансирования </w:t>
            </w:r>
            <w:r>
              <w:rPr>
                <w:b/>
                <w:sz w:val="28"/>
                <w:szCs w:val="28"/>
              </w:rPr>
              <w:t>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727A8A" w:rsidRDefault="00110385" w:rsidP="00220F52">
            <w:pPr>
              <w:jc w:val="both"/>
              <w:rPr>
                <w:sz w:val="28"/>
                <w:szCs w:val="28"/>
              </w:rPr>
            </w:pPr>
            <w:r w:rsidRPr="00727A8A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220F52">
              <w:rPr>
                <w:sz w:val="28"/>
              </w:rPr>
              <w:t>300</w:t>
            </w:r>
            <w:r w:rsidR="00966709">
              <w:rPr>
                <w:sz w:val="28"/>
              </w:rPr>
              <w:t>,0</w:t>
            </w:r>
            <w:r w:rsidRPr="00727A8A">
              <w:rPr>
                <w:sz w:val="28"/>
                <w:szCs w:val="28"/>
              </w:rPr>
              <w:t xml:space="preserve"> тыс. руб. из бюджета Шаумянского сельского поселения Туапсинского района</w:t>
            </w:r>
          </w:p>
        </w:tc>
      </w:tr>
      <w:tr w:rsidR="00110385" w:rsidRPr="00D90956" w:rsidTr="00B92E24">
        <w:tc>
          <w:tcPr>
            <w:tcW w:w="3687" w:type="dxa"/>
          </w:tcPr>
          <w:p w:rsidR="00110385" w:rsidRPr="00B862A2" w:rsidRDefault="00B92E24" w:rsidP="00B92E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подп</w:t>
            </w:r>
            <w:r w:rsidR="00110385"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110385" w:rsidRPr="00D90956" w:rsidRDefault="00110385" w:rsidP="00B92E24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  <w:r w:rsidR="00B92E24">
              <w:rPr>
                <w:sz w:val="28"/>
                <w:szCs w:val="28"/>
              </w:rPr>
              <w:t xml:space="preserve">, Совет </w:t>
            </w:r>
            <w:r w:rsidR="00B92E24">
              <w:rPr>
                <w:sz w:val="28"/>
              </w:rPr>
              <w:t>Шаумянского сельского поселения Туапсинского района</w:t>
            </w:r>
          </w:p>
        </w:tc>
      </w:tr>
    </w:tbl>
    <w:p w:rsidR="00110385" w:rsidRDefault="00110385" w:rsidP="00036C30"/>
    <w:p w:rsidR="00110385" w:rsidRDefault="00110385" w:rsidP="00036C30"/>
    <w:p w:rsidR="00F33A8B" w:rsidRDefault="00F33A8B" w:rsidP="00C5241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проблемы, решение которой 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Осуществление информационной стратегии органов местного самоуправления предполагает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Основной целью Подпрограммы является обеспечение своевременного и достоверного информирования населения </w:t>
      </w:r>
      <w:r>
        <w:rPr>
          <w:sz w:val="28"/>
        </w:rPr>
        <w:t>Шаумянского сельского поселения Туапсинского района по вопросам полномочий органов местного самоуправления 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 xml:space="preserve"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</w:t>
      </w:r>
      <w:r>
        <w:rPr>
          <w:sz w:val="28"/>
        </w:rPr>
        <w:lastRenderedPageBreak/>
        <w:t>направлениям деятельности органов местного самоуправления Шаумянского сельского поселения Туапсинского района.</w:t>
      </w:r>
    </w:p>
    <w:p w:rsidR="00F33A8B" w:rsidRDefault="00F33A8B" w:rsidP="00F33A8B">
      <w:pPr>
        <w:jc w:val="center"/>
        <w:rPr>
          <w:b/>
          <w:sz w:val="28"/>
          <w:szCs w:val="28"/>
        </w:rPr>
      </w:pPr>
    </w:p>
    <w:p w:rsid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Основной целью Подпрограммы является обеспечение своевременного и достоверного информирования населения </w:t>
      </w:r>
      <w:r>
        <w:rPr>
          <w:sz w:val="28"/>
        </w:rPr>
        <w:t>Шаумянского сельского поселения Туапсинского района по вопросам полномочий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 через средства массовой информации, создание условий для повышения правовой культуры и юридической грамотности населения.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F33A8B" w:rsidRDefault="00F33A8B" w:rsidP="00F33A8B">
      <w:pPr>
        <w:jc w:val="center"/>
        <w:rPr>
          <w:b/>
          <w:sz w:val="28"/>
          <w:szCs w:val="28"/>
        </w:rPr>
      </w:pP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3. Сроки реализации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Pr="00F33A8B" w:rsidRDefault="00F33A8B" w:rsidP="00F33A8B">
      <w:pPr>
        <w:jc w:val="both"/>
        <w:rPr>
          <w:sz w:val="28"/>
        </w:rPr>
      </w:pPr>
      <w:r>
        <w:rPr>
          <w:sz w:val="28"/>
        </w:rPr>
        <w:tab/>
        <w:t xml:space="preserve">Реализация мероприятий Подпрограммы запланирована в течении </w:t>
      </w:r>
      <w:r w:rsidR="00966709">
        <w:rPr>
          <w:sz w:val="28"/>
        </w:rPr>
        <w:t>2022</w:t>
      </w:r>
      <w:r>
        <w:rPr>
          <w:sz w:val="28"/>
        </w:rPr>
        <w:t xml:space="preserve"> года.</w:t>
      </w: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</w:p>
    <w:p w:rsidR="00F33A8B" w:rsidRDefault="00F33A8B" w:rsidP="00F33A8B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4. Перечень мероприятий </w:t>
      </w:r>
      <w:r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9923" w:type="dxa"/>
        <w:tblInd w:w="-289" w:type="dxa"/>
        <w:tblLook w:val="04A0" w:firstRow="1" w:lastRow="0" w:firstColumn="1" w:lastColumn="0" w:noHBand="0" w:noVBand="1"/>
      </w:tblPr>
      <w:tblGrid>
        <w:gridCol w:w="562"/>
        <w:gridCol w:w="6952"/>
        <w:gridCol w:w="2409"/>
      </w:tblGrid>
      <w:tr w:rsidR="00F33A8B" w:rsidTr="00975BB3">
        <w:tc>
          <w:tcPr>
            <w:tcW w:w="562" w:type="dxa"/>
          </w:tcPr>
          <w:p w:rsidR="00F33A8B" w:rsidRDefault="00F33A8B" w:rsidP="00975BB3">
            <w:pPr>
              <w:jc w:val="center"/>
            </w:pPr>
            <w:r>
              <w:t>№ п/п</w:t>
            </w:r>
          </w:p>
        </w:tc>
        <w:tc>
          <w:tcPr>
            <w:tcW w:w="6952" w:type="dxa"/>
          </w:tcPr>
          <w:p w:rsidR="00F33A8B" w:rsidRDefault="00F33A8B" w:rsidP="00975B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F33A8B" w:rsidRDefault="00F33A8B" w:rsidP="00975BB3">
            <w:pPr>
              <w:jc w:val="center"/>
            </w:pPr>
            <w:r>
              <w:t>Объем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  <w:p w:rsidR="00F33A8B" w:rsidRDefault="0094180E" w:rsidP="00240896">
            <w:pPr>
              <w:jc w:val="center"/>
            </w:pPr>
            <w:r>
              <w:t>2022</w:t>
            </w:r>
            <w:r w:rsidR="00F33A8B">
              <w:t xml:space="preserve"> год</w:t>
            </w:r>
          </w:p>
        </w:tc>
      </w:tr>
      <w:tr w:rsidR="00F33A8B" w:rsidTr="00975BB3">
        <w:tc>
          <w:tcPr>
            <w:tcW w:w="562" w:type="dxa"/>
          </w:tcPr>
          <w:p w:rsidR="00F33A8B" w:rsidRDefault="00F33A8B" w:rsidP="00975BB3">
            <w:r>
              <w:t>1</w:t>
            </w:r>
          </w:p>
        </w:tc>
        <w:tc>
          <w:tcPr>
            <w:tcW w:w="6952" w:type="dxa"/>
          </w:tcPr>
          <w:p w:rsidR="00F33A8B" w:rsidRPr="00727A8A" w:rsidRDefault="00EB1B07" w:rsidP="00975BB3">
            <w:r>
              <w:rPr>
                <w:sz w:val="28"/>
              </w:rPr>
              <w:t>Опубликование нормативных правовых актов и иной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409" w:type="dxa"/>
          </w:tcPr>
          <w:p w:rsidR="00F33A8B" w:rsidRDefault="00220F52" w:rsidP="00975BB3">
            <w:pPr>
              <w:jc w:val="center"/>
            </w:pPr>
            <w:r>
              <w:t>200</w:t>
            </w:r>
            <w:r w:rsidR="00030A57">
              <w:t>,0</w:t>
            </w:r>
          </w:p>
        </w:tc>
      </w:tr>
      <w:tr w:rsidR="00EB1B07" w:rsidTr="00975BB3">
        <w:tc>
          <w:tcPr>
            <w:tcW w:w="562" w:type="dxa"/>
          </w:tcPr>
          <w:p w:rsidR="00EB1B07" w:rsidRDefault="00EB1B07" w:rsidP="00975BB3"/>
        </w:tc>
        <w:tc>
          <w:tcPr>
            <w:tcW w:w="6952" w:type="dxa"/>
          </w:tcPr>
          <w:p w:rsidR="00EB1B07" w:rsidRPr="00727A8A" w:rsidRDefault="00EB1B07" w:rsidP="00975BB3"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09" w:type="dxa"/>
          </w:tcPr>
          <w:p w:rsidR="00EB1B07" w:rsidRDefault="00240896" w:rsidP="00975BB3">
            <w:pPr>
              <w:jc w:val="center"/>
            </w:pPr>
            <w:r>
              <w:t>100,0</w:t>
            </w:r>
          </w:p>
        </w:tc>
      </w:tr>
      <w:tr w:rsidR="00F33A8B" w:rsidTr="00975BB3">
        <w:tc>
          <w:tcPr>
            <w:tcW w:w="7514" w:type="dxa"/>
            <w:gridSpan w:val="2"/>
          </w:tcPr>
          <w:p w:rsidR="00F33A8B" w:rsidRDefault="00F33A8B" w:rsidP="00975BB3">
            <w:r>
              <w:t>Всего</w:t>
            </w:r>
          </w:p>
        </w:tc>
        <w:tc>
          <w:tcPr>
            <w:tcW w:w="2409" w:type="dxa"/>
          </w:tcPr>
          <w:p w:rsidR="00F33A8B" w:rsidRDefault="00220F52" w:rsidP="00975BB3">
            <w:pPr>
              <w:jc w:val="center"/>
            </w:pPr>
            <w:r>
              <w:t>300</w:t>
            </w:r>
            <w:r w:rsidR="00030A57">
              <w:t>,0</w:t>
            </w:r>
          </w:p>
        </w:tc>
      </w:tr>
    </w:tbl>
    <w:p w:rsidR="00F33A8B" w:rsidRPr="00DB397C" w:rsidRDefault="00F33A8B" w:rsidP="00F33A8B">
      <w:pPr>
        <w:jc w:val="center"/>
        <w:rPr>
          <w:b/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</w:rPr>
      </w:pPr>
      <w:r w:rsidRPr="00F33A8B">
        <w:rPr>
          <w:b/>
          <w:sz w:val="28"/>
          <w:szCs w:val="28"/>
        </w:rPr>
        <w:t xml:space="preserve">5. Ресурсное обеспечение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финансирования Подпрограммы за счет бюджета Шаумянского сельского поселения Туапсинского района на </w:t>
      </w:r>
      <w:r w:rsidR="00030A57">
        <w:rPr>
          <w:sz w:val="28"/>
        </w:rPr>
        <w:t>2022</w:t>
      </w:r>
      <w:r w:rsidR="00EB1B07">
        <w:rPr>
          <w:sz w:val="28"/>
        </w:rPr>
        <w:t xml:space="preserve"> </w:t>
      </w:r>
      <w:r>
        <w:rPr>
          <w:sz w:val="28"/>
        </w:rPr>
        <w:t xml:space="preserve">год составляет </w:t>
      </w:r>
      <w:r w:rsidR="00220F52">
        <w:rPr>
          <w:sz w:val="28"/>
        </w:rPr>
        <w:t>300</w:t>
      </w:r>
      <w:r w:rsidR="00030A57">
        <w:rPr>
          <w:sz w:val="28"/>
        </w:rPr>
        <w:t>,0</w:t>
      </w:r>
      <w:r>
        <w:rPr>
          <w:sz w:val="28"/>
        </w:rPr>
        <w:t xml:space="preserve"> тыс. руб., из них:</w:t>
      </w:r>
    </w:p>
    <w:p w:rsidR="00F33A8B" w:rsidRDefault="00F33A8B" w:rsidP="00F33A8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на опубликование нормативных правовых актов и иной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 </w:t>
      </w:r>
      <w:r w:rsidR="007672D1">
        <w:rPr>
          <w:sz w:val="28"/>
        </w:rPr>
        <w:t>–</w:t>
      </w:r>
      <w:r>
        <w:rPr>
          <w:sz w:val="28"/>
        </w:rPr>
        <w:t xml:space="preserve"> </w:t>
      </w:r>
      <w:r w:rsidR="00220F52">
        <w:rPr>
          <w:sz w:val="28"/>
        </w:rPr>
        <w:t>200</w:t>
      </w:r>
      <w:r w:rsidR="00030A57">
        <w:rPr>
          <w:sz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F33A8B" w:rsidRDefault="00F33A8B" w:rsidP="00F33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B1B07">
        <w:rPr>
          <w:sz w:val="28"/>
          <w:szCs w:val="28"/>
        </w:rPr>
        <w:t>п</w:t>
      </w:r>
      <w:r>
        <w:rPr>
          <w:sz w:val="28"/>
          <w:szCs w:val="28"/>
        </w:rPr>
        <w:t>одписк</w:t>
      </w:r>
      <w:r w:rsidR="00EB1B07">
        <w:rPr>
          <w:sz w:val="28"/>
          <w:szCs w:val="28"/>
        </w:rPr>
        <w:t>у</w:t>
      </w:r>
      <w:r>
        <w:rPr>
          <w:sz w:val="28"/>
          <w:szCs w:val="28"/>
        </w:rPr>
        <w:t xml:space="preserve"> на периодические издания – </w:t>
      </w:r>
      <w:r w:rsidR="00240896">
        <w:rPr>
          <w:sz w:val="28"/>
          <w:szCs w:val="28"/>
        </w:rPr>
        <w:t>100,0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33A8B" w:rsidRDefault="00F33A8B" w:rsidP="00F33A8B">
      <w:pPr>
        <w:ind w:firstLine="708"/>
        <w:jc w:val="both"/>
        <w:rPr>
          <w:sz w:val="28"/>
        </w:rPr>
      </w:pPr>
    </w:p>
    <w:p w:rsidR="00030A57" w:rsidRDefault="00030A57" w:rsidP="00F33A8B">
      <w:pPr>
        <w:jc w:val="center"/>
        <w:rPr>
          <w:b/>
          <w:sz w:val="28"/>
          <w:szCs w:val="28"/>
        </w:rPr>
      </w:pPr>
    </w:p>
    <w:p w:rsidR="00F33A8B" w:rsidRPr="00F33A8B" w:rsidRDefault="00F33A8B" w:rsidP="00F33A8B">
      <w:pPr>
        <w:jc w:val="center"/>
        <w:rPr>
          <w:b/>
          <w:sz w:val="28"/>
        </w:rPr>
      </w:pPr>
      <w:r w:rsidRPr="00F33A8B">
        <w:rPr>
          <w:b/>
          <w:sz w:val="28"/>
          <w:szCs w:val="28"/>
        </w:rPr>
        <w:lastRenderedPageBreak/>
        <w:t xml:space="preserve">6. Система управления реализацией </w:t>
      </w:r>
      <w:r w:rsidR="00C5241A"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  <w:r w:rsidRPr="00F33A8B">
        <w:rPr>
          <w:b/>
          <w:sz w:val="28"/>
        </w:rPr>
        <w:t xml:space="preserve"> 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</w:t>
      </w:r>
      <w:r>
        <w:rPr>
          <w:sz w:val="28"/>
        </w:rPr>
        <w:t>Шаумянского сельского поселения Туапсинского района.</w:t>
      </w:r>
    </w:p>
    <w:p w:rsidR="00F33A8B" w:rsidRDefault="00F33A8B" w:rsidP="00F33A8B">
      <w:pPr>
        <w:ind w:firstLine="708"/>
        <w:jc w:val="both"/>
        <w:rPr>
          <w:sz w:val="28"/>
        </w:rPr>
      </w:pPr>
      <w:r>
        <w:rPr>
          <w:sz w:val="28"/>
        </w:rPr>
        <w:t>Отчеты о выполнении Подпрограммы, включая меры по повышению эффективности ее реализации представляются администрацией Шаумянского сельского поселения Туапсинского района.</w:t>
      </w:r>
    </w:p>
    <w:p w:rsidR="00030A57" w:rsidRDefault="00030A57" w:rsidP="00F33A8B">
      <w:pPr>
        <w:ind w:firstLine="708"/>
        <w:jc w:val="both"/>
        <w:rPr>
          <w:sz w:val="28"/>
        </w:rPr>
      </w:pPr>
    </w:p>
    <w:p w:rsidR="00F33A8B" w:rsidRPr="00F33A8B" w:rsidRDefault="00F33A8B" w:rsidP="00F33A8B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7. Оценка эффективности реализации </w:t>
      </w:r>
      <w:r w:rsidR="00C5241A"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EB1B07" w:rsidTr="00975BB3">
        <w:tc>
          <w:tcPr>
            <w:tcW w:w="3114" w:type="dxa"/>
          </w:tcPr>
          <w:p w:rsidR="00EB1B07" w:rsidRDefault="00EB1B07" w:rsidP="00975BB3">
            <w: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EB1B07" w:rsidRDefault="00EB1B07" w:rsidP="00975BB3">
            <w:r>
              <w:t>Единица измерения</w:t>
            </w:r>
          </w:p>
        </w:tc>
        <w:tc>
          <w:tcPr>
            <w:tcW w:w="1946" w:type="dxa"/>
          </w:tcPr>
          <w:p w:rsidR="00EB1B07" w:rsidRDefault="00EB1B07" w:rsidP="00975BB3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EB1B07" w:rsidRDefault="00EB1B07" w:rsidP="00975BB3">
            <w:r>
              <w:t>Планируемое значение показателя, в год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975BB3">
            <w:r w:rsidRPr="002F500A">
              <w:t>Опубликование нормативных правовых актов и иной официальной информации о деятельности органов местного самоуправления и социально-экономическом развитии Шаумянского сельского поселения Туапсинского района</w:t>
            </w:r>
          </w:p>
        </w:tc>
        <w:tc>
          <w:tcPr>
            <w:tcW w:w="2356" w:type="dxa"/>
          </w:tcPr>
          <w:p w:rsidR="00EB1B07" w:rsidRDefault="00EB1B07" w:rsidP="00975BB3">
            <w:r>
              <w:t>Количество опубликованных материалов</w:t>
            </w:r>
          </w:p>
        </w:tc>
        <w:tc>
          <w:tcPr>
            <w:tcW w:w="1946" w:type="dxa"/>
          </w:tcPr>
          <w:p w:rsidR="00EB1B07" w:rsidRPr="002F500A" w:rsidRDefault="00EB1B07" w:rsidP="00975BB3">
            <w:r w:rsidRPr="002F500A">
              <w:t>17</w:t>
            </w:r>
          </w:p>
        </w:tc>
        <w:tc>
          <w:tcPr>
            <w:tcW w:w="1984" w:type="dxa"/>
          </w:tcPr>
          <w:p w:rsidR="00EB1B07" w:rsidRPr="002F500A" w:rsidRDefault="00EB1B07" w:rsidP="00975BB3">
            <w:r w:rsidRPr="002F500A">
              <w:t>19</w:t>
            </w:r>
          </w:p>
        </w:tc>
      </w:tr>
    </w:tbl>
    <w:p w:rsidR="00F33A8B" w:rsidRDefault="00F33A8B" w:rsidP="00F33A8B">
      <w:pPr>
        <w:ind w:firstLine="708"/>
        <w:jc w:val="both"/>
        <w:rPr>
          <w:sz w:val="28"/>
          <w:szCs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5577EE" w:rsidRDefault="005577EE" w:rsidP="00B92E24">
      <w:pPr>
        <w:ind w:firstLine="708"/>
        <w:jc w:val="both"/>
        <w:rPr>
          <w:sz w:val="28"/>
        </w:rPr>
      </w:pPr>
    </w:p>
    <w:p w:rsidR="00030A57" w:rsidRDefault="00030A57" w:rsidP="00B92E24">
      <w:pPr>
        <w:ind w:firstLine="708"/>
        <w:jc w:val="both"/>
        <w:rPr>
          <w:sz w:val="28"/>
        </w:rPr>
      </w:pPr>
    </w:p>
    <w:p w:rsidR="005577EE" w:rsidRPr="00F66391" w:rsidRDefault="005577EE" w:rsidP="005577EE">
      <w:pPr>
        <w:pStyle w:val="afd"/>
        <w:ind w:left="4668" w:firstLine="288"/>
        <w:jc w:val="left"/>
        <w:rPr>
          <w:rFonts w:ascii="Times New Roman" w:hAnsi="Times New Roman" w:cs="Times New Roman"/>
          <w:sz w:val="28"/>
          <w:szCs w:val="28"/>
        </w:rPr>
      </w:pPr>
      <w:r w:rsidRPr="00F66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B1B07">
        <w:rPr>
          <w:rFonts w:ascii="Times New Roman" w:hAnsi="Times New Roman" w:cs="Times New Roman"/>
          <w:sz w:val="28"/>
          <w:szCs w:val="28"/>
        </w:rPr>
        <w:t>4</w:t>
      </w:r>
    </w:p>
    <w:p w:rsidR="005577EE" w:rsidRDefault="005577EE" w:rsidP="005577EE">
      <w:pPr>
        <w:ind w:left="4962"/>
      </w:pPr>
      <w:r>
        <w:rPr>
          <w:sz w:val="28"/>
          <w:szCs w:val="28"/>
        </w:rPr>
        <w:t>к муниципальной</w:t>
      </w:r>
      <w:r w:rsidRPr="001A7EE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«Организация информационного и программного обеспечения </w:t>
      </w:r>
      <w:r w:rsidRPr="001A7EE2">
        <w:rPr>
          <w:sz w:val="28"/>
          <w:szCs w:val="28"/>
        </w:rPr>
        <w:t xml:space="preserve">Шаумянского сельского поселения Туапсинского района на </w:t>
      </w:r>
      <w:r w:rsidR="00030A57">
        <w:rPr>
          <w:sz w:val="28"/>
          <w:szCs w:val="28"/>
        </w:rPr>
        <w:t>2022</w:t>
      </w:r>
      <w:r w:rsidRPr="001A7EE2">
        <w:rPr>
          <w:sz w:val="28"/>
          <w:szCs w:val="28"/>
        </w:rPr>
        <w:t xml:space="preserve"> год»</w:t>
      </w:r>
    </w:p>
    <w:p w:rsidR="005577EE" w:rsidRDefault="005577EE" w:rsidP="005577EE"/>
    <w:p w:rsidR="005577EE" w:rsidRDefault="005577EE" w:rsidP="005577EE"/>
    <w:p w:rsidR="005577EE" w:rsidRDefault="005577EE" w:rsidP="005577EE"/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ПОДПРОГРАММА </w:t>
      </w:r>
    </w:p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единой системы электронного документооборота и программного обеспечения 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</w:rPr>
        <w:t>2022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 год» м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программы </w:t>
      </w:r>
      <w:r w:rsidR="00727A8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обеспечения 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5577EE" w:rsidRPr="00922B2B" w:rsidRDefault="005577EE" w:rsidP="005577EE"/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5577EE" w:rsidRPr="00922B2B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22B2B">
        <w:rPr>
          <w:rFonts w:ascii="Times New Roman" w:hAnsi="Times New Roman" w:cs="Times New Roman"/>
          <w:color w:val="auto"/>
          <w:sz w:val="28"/>
          <w:szCs w:val="28"/>
        </w:rPr>
        <w:t>подпрограммы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77EE">
        <w:rPr>
          <w:rFonts w:ascii="Times New Roman" w:hAnsi="Times New Roman" w:cs="Times New Roman"/>
          <w:color w:val="auto"/>
          <w:sz w:val="28"/>
          <w:szCs w:val="28"/>
        </w:rPr>
        <w:t xml:space="preserve">«Обеспечение единой системы электронного документооборота и программного обеспечения 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</w:rPr>
        <w:t>2022</w:t>
      </w:r>
      <w:r w:rsidRPr="005577EE">
        <w:rPr>
          <w:rFonts w:ascii="Times New Roman" w:hAnsi="Times New Roman" w:cs="Times New Roman"/>
          <w:color w:val="auto"/>
          <w:sz w:val="28"/>
        </w:rPr>
        <w:t xml:space="preserve"> год»</w:t>
      </w:r>
      <w:r w:rsidRPr="00922B2B">
        <w:rPr>
          <w:rFonts w:ascii="Times New Roman" w:hAnsi="Times New Roman" w:cs="Times New Roman"/>
          <w:color w:val="auto"/>
          <w:sz w:val="28"/>
        </w:rPr>
        <w:t xml:space="preserve"> м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униципальной программы </w:t>
      </w:r>
      <w:r w:rsidR="00727A8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информационного и программного обеспечения Шаумянского сельского поселения Туапсинского района на </w:t>
      </w:r>
      <w:r w:rsidR="00030A57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Pr="00922B2B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5577EE" w:rsidRDefault="005577EE" w:rsidP="005577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1"/>
        <w:tblW w:w="10037" w:type="dxa"/>
        <w:tblInd w:w="-318" w:type="dxa"/>
        <w:tblLook w:val="04A0" w:firstRow="1" w:lastRow="0" w:firstColumn="1" w:lastColumn="0" w:noHBand="0" w:noVBand="1"/>
      </w:tblPr>
      <w:tblGrid>
        <w:gridCol w:w="3687"/>
        <w:gridCol w:w="6350"/>
      </w:tblGrid>
      <w:tr w:rsidR="005577EE" w:rsidRPr="00D90956" w:rsidTr="00975BB3">
        <w:trPr>
          <w:trHeight w:val="405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030A57">
            <w:pPr>
              <w:jc w:val="both"/>
              <w:rPr>
                <w:sz w:val="28"/>
                <w:szCs w:val="28"/>
              </w:rPr>
            </w:pPr>
            <w:r w:rsidRPr="005577EE">
              <w:rPr>
                <w:sz w:val="28"/>
                <w:szCs w:val="28"/>
              </w:rPr>
              <w:t xml:space="preserve">«Обеспечение единой системы электронного документооборота и программного обеспечения </w:t>
            </w:r>
            <w:r w:rsidRPr="005577EE">
              <w:rPr>
                <w:sz w:val="28"/>
              </w:rPr>
              <w:t xml:space="preserve">Шаумянского сельского поселения Туапсинского района на </w:t>
            </w:r>
            <w:r w:rsidR="00030A57">
              <w:rPr>
                <w:sz w:val="28"/>
              </w:rPr>
              <w:t>2022</w:t>
            </w:r>
            <w:r w:rsidRPr="005577EE">
              <w:rPr>
                <w:sz w:val="28"/>
              </w:rPr>
              <w:t xml:space="preserve"> год»</w:t>
            </w:r>
          </w:p>
        </w:tc>
      </w:tr>
      <w:tr w:rsidR="005577EE" w:rsidRPr="00D90956" w:rsidTr="00975BB3">
        <w:trPr>
          <w:trHeight w:val="191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347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Заказчик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348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Координатор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мероприятий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577EE" w:rsidRPr="00D90956" w:rsidTr="00975BB3">
        <w:trPr>
          <w:trHeight w:val="1265"/>
        </w:trPr>
        <w:tc>
          <w:tcPr>
            <w:tcW w:w="3687" w:type="dxa"/>
          </w:tcPr>
          <w:p w:rsidR="005577EE" w:rsidRPr="00B862A2" w:rsidRDefault="005577EE" w:rsidP="00975BB3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5577EE" w:rsidRDefault="005577EE" w:rsidP="005577EE">
            <w:pPr>
              <w:jc w:val="both"/>
              <w:rPr>
                <w:sz w:val="28"/>
                <w:szCs w:val="28"/>
              </w:rPr>
            </w:pPr>
            <w:r w:rsidRPr="005577EE">
              <w:rPr>
                <w:sz w:val="28"/>
                <w:szCs w:val="28"/>
              </w:rPr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</w:t>
            </w:r>
          </w:p>
        </w:tc>
      </w:tr>
      <w:tr w:rsidR="005577EE" w:rsidRPr="00D90956" w:rsidTr="005577EE">
        <w:trPr>
          <w:trHeight w:val="983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557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Единая информационно-аналитическая система в </w:t>
            </w:r>
            <w:proofErr w:type="spellStart"/>
            <w:r>
              <w:rPr>
                <w:sz w:val="28"/>
              </w:rPr>
              <w:t>Шаумянском</w:t>
            </w:r>
            <w:proofErr w:type="spellEnd"/>
            <w:r>
              <w:rPr>
                <w:sz w:val="28"/>
              </w:rPr>
              <w:t xml:space="preserve"> сельском поселении Туапсинского района</w:t>
            </w:r>
          </w:p>
        </w:tc>
      </w:tr>
      <w:tr w:rsidR="005577EE" w:rsidRPr="00D90956" w:rsidTr="00975BB3">
        <w:trPr>
          <w:trHeight w:val="557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030A57" w:rsidP="002408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577EE"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5577EE" w:rsidRPr="00D90956" w:rsidTr="00975BB3">
        <w:trPr>
          <w:trHeight w:val="54"/>
        </w:trPr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обеспечение и о</w:t>
            </w:r>
            <w:r w:rsidRPr="00B862A2">
              <w:rPr>
                <w:b/>
                <w:sz w:val="28"/>
                <w:szCs w:val="28"/>
              </w:rPr>
              <w:t xml:space="preserve">бъем финансирования </w:t>
            </w:r>
            <w:r>
              <w:rPr>
                <w:b/>
                <w:sz w:val="28"/>
                <w:szCs w:val="28"/>
              </w:rPr>
              <w:t>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360A45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727A8A">
              <w:rPr>
                <w:sz w:val="28"/>
                <w:szCs w:val="28"/>
              </w:rPr>
              <w:t xml:space="preserve">составляет </w:t>
            </w:r>
            <w:r w:rsidR="00360A45">
              <w:rPr>
                <w:sz w:val="28"/>
                <w:szCs w:val="28"/>
              </w:rPr>
              <w:t>583,3</w:t>
            </w:r>
            <w:r w:rsidRPr="00922B2B">
              <w:rPr>
                <w:color w:val="FF0000"/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тыс. руб. из бюджета</w:t>
            </w:r>
            <w:r>
              <w:rPr>
                <w:sz w:val="28"/>
                <w:szCs w:val="28"/>
              </w:rPr>
              <w:t xml:space="preserve"> Шаумянского сельского поселения Туапсинского района</w:t>
            </w:r>
          </w:p>
        </w:tc>
      </w:tr>
      <w:tr w:rsidR="005577EE" w:rsidRPr="00D90956" w:rsidTr="00975BB3">
        <w:tc>
          <w:tcPr>
            <w:tcW w:w="3687" w:type="dxa"/>
          </w:tcPr>
          <w:p w:rsidR="005577EE" w:rsidRPr="00B862A2" w:rsidRDefault="005577EE" w:rsidP="00975B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подп</w:t>
            </w:r>
            <w:r w:rsidRPr="00B862A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350" w:type="dxa"/>
          </w:tcPr>
          <w:p w:rsidR="005577EE" w:rsidRPr="00D90956" w:rsidRDefault="005577EE" w:rsidP="00975BB3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  <w:r>
              <w:rPr>
                <w:sz w:val="28"/>
                <w:szCs w:val="28"/>
              </w:rPr>
              <w:t xml:space="preserve">, Совет </w:t>
            </w:r>
            <w:r>
              <w:rPr>
                <w:sz w:val="28"/>
              </w:rPr>
              <w:t>Шаумянского сельского поселения Туапсинского района</w:t>
            </w:r>
          </w:p>
        </w:tc>
      </w:tr>
    </w:tbl>
    <w:p w:rsidR="005577EE" w:rsidRDefault="005577EE" w:rsidP="00B92E24">
      <w:pPr>
        <w:ind w:firstLine="708"/>
        <w:jc w:val="both"/>
        <w:rPr>
          <w:sz w:val="28"/>
        </w:rPr>
      </w:pPr>
    </w:p>
    <w:p w:rsidR="00E41651" w:rsidRPr="005A148B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>1. Содержание проблемы, обоснование необходимости ее решения программн</w:t>
      </w:r>
      <w:r>
        <w:rPr>
          <w:b/>
          <w:sz w:val="28"/>
          <w:szCs w:val="28"/>
        </w:rPr>
        <w:t>ым</w:t>
      </w:r>
      <w:r w:rsidRPr="005A148B">
        <w:rPr>
          <w:b/>
          <w:sz w:val="28"/>
          <w:szCs w:val="28"/>
        </w:rPr>
        <w:t xml:space="preserve"> методом</w:t>
      </w:r>
    </w:p>
    <w:p w:rsidR="00E41651" w:rsidRDefault="00E41651" w:rsidP="00E41651">
      <w:pPr>
        <w:ind w:firstLine="708"/>
        <w:jc w:val="both"/>
        <w:rPr>
          <w:sz w:val="28"/>
        </w:rPr>
      </w:pPr>
      <w:r w:rsidRPr="00DF396D">
        <w:rPr>
          <w:sz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</w:t>
      </w:r>
      <w:r>
        <w:rPr>
          <w:sz w:val="28"/>
        </w:rPr>
        <w:t>ить опубликование официальной информации</w:t>
      </w:r>
      <w:r w:rsidRPr="00DF396D">
        <w:rPr>
          <w:sz w:val="28"/>
        </w:rPr>
        <w:t xml:space="preserve"> для вступления в силу нормативных правовых актов местного самоуправления, проведение обсуждения муниципальных правовых актов по вопросам местного значения, а также доведения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обеспечения реализации прав граждан и организаций на доступ к информации о деятельности </w:t>
      </w:r>
      <w:r>
        <w:rPr>
          <w:sz w:val="28"/>
        </w:rPr>
        <w:t>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</w:rPr>
        <w:t>Реализация Подпрограммы будет способствовать созданию единого информационного пространства на территории Шаумянского сельского поселения Туапсинского района, всестороннему информационному обеспечению социально-экономического и общественно-политического развития Шаумянского сельского поселения Туапсинского района по всем направлениям деятельности органов местного самоуправления</w:t>
      </w:r>
      <w:r w:rsidRPr="00BF505F">
        <w:rPr>
          <w:sz w:val="28"/>
        </w:rPr>
        <w:t xml:space="preserve"> </w:t>
      </w:r>
      <w:r>
        <w:rPr>
          <w:sz w:val="28"/>
        </w:rPr>
        <w:t>Шаумянского сельского поселения Туапсинского района.</w:t>
      </w:r>
    </w:p>
    <w:p w:rsidR="005A148B" w:rsidRDefault="005A148B" w:rsidP="00E41651">
      <w:pPr>
        <w:ind w:firstLine="708"/>
        <w:jc w:val="both"/>
        <w:rPr>
          <w:sz w:val="28"/>
          <w:szCs w:val="28"/>
        </w:rPr>
      </w:pPr>
    </w:p>
    <w:p w:rsidR="00DB397C" w:rsidRDefault="005A148B" w:rsidP="005A148B">
      <w:pPr>
        <w:jc w:val="center"/>
        <w:rPr>
          <w:b/>
          <w:sz w:val="28"/>
          <w:szCs w:val="28"/>
        </w:rPr>
      </w:pPr>
      <w:r w:rsidRPr="005A148B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>Под</w:t>
      </w:r>
      <w:r w:rsidRPr="005A148B">
        <w:rPr>
          <w:b/>
          <w:sz w:val="28"/>
          <w:szCs w:val="28"/>
        </w:rPr>
        <w:t>программы</w:t>
      </w:r>
    </w:p>
    <w:p w:rsidR="005A148B" w:rsidRDefault="005A148B" w:rsidP="00E41651">
      <w:pPr>
        <w:ind w:firstLine="708"/>
        <w:jc w:val="both"/>
        <w:rPr>
          <w:sz w:val="28"/>
          <w:szCs w:val="28"/>
        </w:rPr>
      </w:pPr>
      <w:r w:rsidRPr="005577EE">
        <w:rPr>
          <w:sz w:val="28"/>
          <w:szCs w:val="28"/>
        </w:rPr>
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</w:t>
      </w:r>
      <w:r>
        <w:rPr>
          <w:sz w:val="28"/>
          <w:szCs w:val="28"/>
        </w:rPr>
        <w:t>.</w:t>
      </w:r>
    </w:p>
    <w:p w:rsidR="005A148B" w:rsidRDefault="005A148B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Единая информационно-аналитическая система в </w:t>
      </w:r>
      <w:proofErr w:type="spellStart"/>
      <w:r>
        <w:rPr>
          <w:sz w:val="28"/>
        </w:rPr>
        <w:t>Шаумянском</w:t>
      </w:r>
      <w:proofErr w:type="spellEnd"/>
      <w:r>
        <w:rPr>
          <w:sz w:val="28"/>
        </w:rPr>
        <w:t xml:space="preserve"> сельском поселении Туапсинского района.</w:t>
      </w:r>
    </w:p>
    <w:p w:rsidR="005A148B" w:rsidRDefault="005A148B" w:rsidP="00E41651">
      <w:pPr>
        <w:ind w:firstLine="708"/>
        <w:jc w:val="both"/>
        <w:rPr>
          <w:sz w:val="28"/>
        </w:rPr>
      </w:pPr>
    </w:p>
    <w:p w:rsidR="00EB1B07" w:rsidRPr="00F33A8B" w:rsidRDefault="00EB1B07" w:rsidP="00EB1B07">
      <w:pPr>
        <w:jc w:val="center"/>
        <w:rPr>
          <w:b/>
          <w:sz w:val="28"/>
          <w:szCs w:val="28"/>
        </w:rPr>
      </w:pPr>
      <w:r w:rsidRPr="00F33A8B">
        <w:rPr>
          <w:b/>
          <w:sz w:val="28"/>
          <w:szCs w:val="28"/>
        </w:rPr>
        <w:t xml:space="preserve">3. Сроки реализации </w:t>
      </w:r>
      <w:r>
        <w:rPr>
          <w:b/>
          <w:sz w:val="28"/>
          <w:szCs w:val="28"/>
        </w:rPr>
        <w:t>Под</w:t>
      </w:r>
      <w:r w:rsidRPr="00F33A8B">
        <w:rPr>
          <w:b/>
          <w:sz w:val="28"/>
          <w:szCs w:val="28"/>
        </w:rPr>
        <w:t>программы</w:t>
      </w:r>
    </w:p>
    <w:p w:rsidR="00EB1B07" w:rsidRPr="00F33A8B" w:rsidRDefault="00EB1B07" w:rsidP="00EB1B07">
      <w:pPr>
        <w:jc w:val="both"/>
        <w:rPr>
          <w:sz w:val="28"/>
        </w:rPr>
      </w:pPr>
      <w:r>
        <w:rPr>
          <w:sz w:val="28"/>
        </w:rPr>
        <w:tab/>
        <w:t xml:space="preserve">Реализация мероприятий Подпрограммы запланирована в течении </w:t>
      </w:r>
      <w:r w:rsidR="0094180E">
        <w:rPr>
          <w:sz w:val="28"/>
        </w:rPr>
        <w:t>2022</w:t>
      </w:r>
      <w:r>
        <w:rPr>
          <w:sz w:val="28"/>
        </w:rPr>
        <w:t xml:space="preserve"> года.</w:t>
      </w:r>
    </w:p>
    <w:p w:rsidR="005A148B" w:rsidRPr="00DB397C" w:rsidRDefault="005A148B" w:rsidP="00DB397C">
      <w:pPr>
        <w:jc w:val="center"/>
        <w:rPr>
          <w:b/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4. Перечень мероприятий </w:t>
      </w:r>
      <w:r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9923" w:type="dxa"/>
        <w:tblInd w:w="-289" w:type="dxa"/>
        <w:tblLook w:val="04A0" w:firstRow="1" w:lastRow="0" w:firstColumn="1" w:lastColumn="0" w:noHBand="0" w:noVBand="1"/>
      </w:tblPr>
      <w:tblGrid>
        <w:gridCol w:w="562"/>
        <w:gridCol w:w="6952"/>
        <w:gridCol w:w="2409"/>
      </w:tblGrid>
      <w:tr w:rsidR="00DB397C" w:rsidTr="00975BB3">
        <w:tc>
          <w:tcPr>
            <w:tcW w:w="562" w:type="dxa"/>
          </w:tcPr>
          <w:p w:rsidR="00DB397C" w:rsidRDefault="00DB397C" w:rsidP="00975BB3">
            <w:pPr>
              <w:jc w:val="center"/>
            </w:pPr>
            <w:r>
              <w:t>№ п/п</w:t>
            </w:r>
          </w:p>
        </w:tc>
        <w:tc>
          <w:tcPr>
            <w:tcW w:w="6952" w:type="dxa"/>
          </w:tcPr>
          <w:p w:rsidR="00DB397C" w:rsidRDefault="00DB397C" w:rsidP="00975BB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09" w:type="dxa"/>
          </w:tcPr>
          <w:p w:rsidR="00DB397C" w:rsidRDefault="00DB397C" w:rsidP="00975BB3">
            <w:pPr>
              <w:jc w:val="center"/>
            </w:pPr>
            <w:r>
              <w:t>Объем финансирования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  <w:p w:rsidR="00DB397C" w:rsidRDefault="0094180E" w:rsidP="007672D1">
            <w:pPr>
              <w:jc w:val="center"/>
            </w:pPr>
            <w:r>
              <w:t>2022</w:t>
            </w:r>
            <w:r w:rsidR="00DB397C">
              <w:t xml:space="preserve"> год</w:t>
            </w:r>
          </w:p>
        </w:tc>
      </w:tr>
      <w:tr w:rsidR="00DB397C" w:rsidTr="00975BB3">
        <w:tc>
          <w:tcPr>
            <w:tcW w:w="562" w:type="dxa"/>
          </w:tcPr>
          <w:p w:rsidR="00DB397C" w:rsidRDefault="00DB397C" w:rsidP="00975BB3">
            <w:r>
              <w:t>1</w:t>
            </w:r>
          </w:p>
        </w:tc>
        <w:tc>
          <w:tcPr>
            <w:tcW w:w="6952" w:type="dxa"/>
          </w:tcPr>
          <w:p w:rsidR="00DB397C" w:rsidRPr="00727A8A" w:rsidRDefault="00DB397C" w:rsidP="00975BB3">
            <w:r w:rsidRPr="00727A8A">
              <w:t>Упрощение организации информационного обмена в рамках тарифного регулирования, а также для проведения статистического наблюдения за деятельностью организаций в сферах деятельности, регулируемых государством, программного обеспечения Шаумянского сельского поселения Туапсинского района:</w:t>
            </w:r>
          </w:p>
          <w:p w:rsidR="002B0CB7" w:rsidRPr="002F500A" w:rsidRDefault="002B0CB7" w:rsidP="002B0CB7">
            <w:r w:rsidRPr="002F500A">
              <w:t>- 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 - 12 месяцев *</w:t>
            </w:r>
            <w:r>
              <w:t>3,</w:t>
            </w:r>
            <w:r w:rsidR="00D834AE">
              <w:t>0</w:t>
            </w:r>
            <w:r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 xml:space="preserve">. = </w:t>
            </w:r>
            <w:r w:rsidR="00D834AE">
              <w:t>36</w:t>
            </w:r>
            <w:r>
              <w:t>,</w:t>
            </w:r>
            <w:r w:rsidR="00D834AE">
              <w:t>0</w:t>
            </w:r>
            <w:r w:rsidRPr="002F500A">
              <w:t xml:space="preserve"> </w:t>
            </w:r>
            <w:proofErr w:type="spellStart"/>
            <w:r w:rsidRPr="002F500A">
              <w:t>тыс.руб</w:t>
            </w:r>
            <w:proofErr w:type="spellEnd"/>
            <w:r w:rsidRPr="002F500A">
              <w:t>.;</w:t>
            </w:r>
          </w:p>
          <w:p w:rsidR="00DB397C" w:rsidRPr="00727A8A" w:rsidRDefault="002B0CB7" w:rsidP="00360A45">
            <w:r w:rsidRPr="002F500A">
              <w:t xml:space="preserve">- консультации по аппаратным и программным средствам вычислительной техники, программное обеспечение – 4 квартала * </w:t>
            </w:r>
            <w:r w:rsidR="00360A45">
              <w:t>136</w:t>
            </w:r>
            <w:r>
              <w:t>,</w:t>
            </w:r>
            <w:r w:rsidR="00360A45">
              <w:t>8</w:t>
            </w:r>
            <w:r w:rsidRPr="002F500A">
              <w:t xml:space="preserve"> </w:t>
            </w:r>
            <w:proofErr w:type="spellStart"/>
            <w:r w:rsidRPr="002F500A">
              <w:t>тыс</w:t>
            </w:r>
            <w:proofErr w:type="gramStart"/>
            <w:r w:rsidRPr="002F500A">
              <w:t>.р</w:t>
            </w:r>
            <w:proofErr w:type="gramEnd"/>
            <w:r w:rsidRPr="002F500A">
              <w:t>уб</w:t>
            </w:r>
            <w:proofErr w:type="spellEnd"/>
            <w:r w:rsidRPr="002F500A">
              <w:t xml:space="preserve">. = </w:t>
            </w:r>
            <w:r w:rsidR="00360A45">
              <w:t>547</w:t>
            </w:r>
            <w:r w:rsidR="007672D1">
              <w:t>,</w:t>
            </w:r>
            <w:r w:rsidR="00360A45">
              <w:t>2</w:t>
            </w:r>
            <w:r w:rsidRPr="002F500A">
              <w:t xml:space="preserve"> </w:t>
            </w:r>
            <w:proofErr w:type="spellStart"/>
            <w:r w:rsidRPr="002F500A">
              <w:t>тыс</w:t>
            </w:r>
            <w:r>
              <w:t>.</w:t>
            </w:r>
            <w:r w:rsidRPr="002F500A">
              <w:t>руб</w:t>
            </w:r>
            <w:proofErr w:type="spellEnd"/>
            <w:r w:rsidRPr="002F500A">
              <w:t>.</w:t>
            </w:r>
          </w:p>
        </w:tc>
        <w:tc>
          <w:tcPr>
            <w:tcW w:w="2409" w:type="dxa"/>
          </w:tcPr>
          <w:p w:rsidR="00DB397C" w:rsidRDefault="00360A45" w:rsidP="00975BB3">
            <w:pPr>
              <w:jc w:val="center"/>
            </w:pPr>
            <w:r>
              <w:t>583,3</w:t>
            </w:r>
          </w:p>
        </w:tc>
      </w:tr>
      <w:tr w:rsidR="00DB397C" w:rsidTr="00975BB3">
        <w:tc>
          <w:tcPr>
            <w:tcW w:w="7514" w:type="dxa"/>
            <w:gridSpan w:val="2"/>
          </w:tcPr>
          <w:p w:rsidR="00DB397C" w:rsidRDefault="00DB397C" w:rsidP="00975BB3">
            <w:r>
              <w:t>Всего</w:t>
            </w:r>
          </w:p>
        </w:tc>
        <w:tc>
          <w:tcPr>
            <w:tcW w:w="2409" w:type="dxa"/>
          </w:tcPr>
          <w:p w:rsidR="00DB397C" w:rsidRDefault="00360A45" w:rsidP="00360A45">
            <w:pPr>
              <w:jc w:val="center"/>
            </w:pPr>
            <w:r>
              <w:t>583,3</w:t>
            </w:r>
          </w:p>
        </w:tc>
      </w:tr>
    </w:tbl>
    <w:p w:rsidR="00DB397C" w:rsidRPr="00DB397C" w:rsidRDefault="00DB397C" w:rsidP="00DB397C">
      <w:pPr>
        <w:jc w:val="center"/>
        <w:rPr>
          <w:b/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t xml:space="preserve">5. Ресурсное обеспечение </w:t>
      </w:r>
      <w:r w:rsidR="00C5241A"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p w:rsidR="00DB397C" w:rsidRDefault="00DB397C" w:rsidP="00DB397C">
      <w:pPr>
        <w:ind w:firstLine="708"/>
        <w:jc w:val="both"/>
        <w:rPr>
          <w:sz w:val="28"/>
        </w:rPr>
      </w:pPr>
      <w:r>
        <w:rPr>
          <w:sz w:val="28"/>
        </w:rPr>
        <w:t xml:space="preserve">Общий объем финансирования Подпрограммы за счет бюджета Шаумянского сельского поселения Туапсинского района на </w:t>
      </w:r>
      <w:r w:rsidR="00030A57">
        <w:rPr>
          <w:sz w:val="28"/>
        </w:rPr>
        <w:t>2022</w:t>
      </w:r>
      <w:r>
        <w:rPr>
          <w:sz w:val="28"/>
        </w:rPr>
        <w:t xml:space="preserve"> год составляет</w:t>
      </w:r>
      <w:r w:rsidR="007672D1">
        <w:rPr>
          <w:sz w:val="28"/>
        </w:rPr>
        <w:t xml:space="preserve"> – </w:t>
      </w:r>
      <w:r w:rsidR="00360A45">
        <w:rPr>
          <w:sz w:val="28"/>
        </w:rPr>
        <w:t>583,3</w:t>
      </w:r>
      <w:r w:rsidR="007672D1">
        <w:rPr>
          <w:sz w:val="28"/>
        </w:rPr>
        <w:t xml:space="preserve"> </w:t>
      </w:r>
      <w:r>
        <w:rPr>
          <w:sz w:val="28"/>
        </w:rPr>
        <w:t>тыс. руб., из них:</w:t>
      </w:r>
    </w:p>
    <w:p w:rsidR="00DB397C" w:rsidRDefault="00DB397C" w:rsidP="00DB397C">
      <w:pPr>
        <w:ind w:firstLine="708"/>
        <w:jc w:val="both"/>
        <w:rPr>
          <w:sz w:val="28"/>
        </w:rPr>
      </w:pPr>
      <w:r>
        <w:rPr>
          <w:sz w:val="28"/>
        </w:rPr>
        <w:t xml:space="preserve">на обеспечение единой системы электронного документооборота и программного обеспечения Шаумянского сельского поселения Туапсинского района – </w:t>
      </w:r>
      <w:r w:rsidR="00360A45">
        <w:rPr>
          <w:sz w:val="28"/>
        </w:rPr>
        <w:t>583,3</w:t>
      </w:r>
      <w:r>
        <w:rPr>
          <w:sz w:val="28"/>
        </w:rPr>
        <w:t xml:space="preserve"> тыс. руб. </w:t>
      </w:r>
    </w:p>
    <w:p w:rsidR="002F500A" w:rsidRDefault="002F500A" w:rsidP="00E41651">
      <w:pPr>
        <w:ind w:firstLine="708"/>
        <w:jc w:val="both"/>
        <w:rPr>
          <w:sz w:val="28"/>
          <w:szCs w:val="28"/>
        </w:rPr>
      </w:pPr>
    </w:p>
    <w:p w:rsidR="00E41651" w:rsidRPr="005577EE" w:rsidRDefault="00DB397C" w:rsidP="00E4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41651" w:rsidRPr="005577EE">
        <w:rPr>
          <w:b/>
          <w:sz w:val="28"/>
          <w:szCs w:val="28"/>
        </w:rPr>
        <w:t>. Система управления реализации Подпрограммы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Ответственность за реализацию Подпрограммы и достижение планируемых значений показателей ее эффективности несет разработчик Подпрограммы – администрация </w:t>
      </w:r>
      <w:r>
        <w:rPr>
          <w:sz w:val="28"/>
        </w:rPr>
        <w:t>Шаумянского сельского поселения Туапсинского района.</w:t>
      </w:r>
    </w:p>
    <w:p w:rsidR="00E41651" w:rsidRDefault="00E41651" w:rsidP="00E41651">
      <w:pPr>
        <w:ind w:firstLine="708"/>
        <w:jc w:val="both"/>
        <w:rPr>
          <w:sz w:val="28"/>
        </w:rPr>
      </w:pPr>
      <w:r>
        <w:rPr>
          <w:sz w:val="28"/>
        </w:rPr>
        <w:t>Отчеты о выполнении Подпрограммы, включая меры по повышению эффективности ее реализации представляются администрацией Шаумянского сельского поселения Туапсинского района.</w:t>
      </w:r>
    </w:p>
    <w:p w:rsidR="00DB397C" w:rsidRDefault="00DB397C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C5241A" w:rsidRDefault="00C5241A" w:rsidP="00E41651">
      <w:pPr>
        <w:ind w:firstLine="708"/>
        <w:jc w:val="both"/>
        <w:rPr>
          <w:sz w:val="28"/>
        </w:rPr>
      </w:pPr>
    </w:p>
    <w:p w:rsidR="00DB397C" w:rsidRDefault="00DB397C" w:rsidP="00DB397C">
      <w:pPr>
        <w:jc w:val="center"/>
        <w:rPr>
          <w:b/>
          <w:sz w:val="28"/>
          <w:szCs w:val="28"/>
        </w:rPr>
      </w:pPr>
      <w:r w:rsidRPr="00DB397C">
        <w:rPr>
          <w:b/>
          <w:sz w:val="28"/>
          <w:szCs w:val="28"/>
        </w:rPr>
        <w:lastRenderedPageBreak/>
        <w:t xml:space="preserve">7. Оценка эффективности реализации </w:t>
      </w:r>
      <w:r w:rsidR="00C5241A">
        <w:rPr>
          <w:b/>
          <w:sz w:val="28"/>
          <w:szCs w:val="28"/>
        </w:rPr>
        <w:t>Под</w:t>
      </w:r>
      <w:r w:rsidRPr="00DB397C">
        <w:rPr>
          <w:b/>
          <w:sz w:val="28"/>
          <w:szCs w:val="28"/>
        </w:rPr>
        <w:t>программы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114"/>
        <w:gridCol w:w="2356"/>
        <w:gridCol w:w="1946"/>
        <w:gridCol w:w="1984"/>
      </w:tblGrid>
      <w:tr w:rsidR="00EB1B07" w:rsidTr="00975BB3">
        <w:tc>
          <w:tcPr>
            <w:tcW w:w="3114" w:type="dxa"/>
          </w:tcPr>
          <w:p w:rsidR="00EB1B07" w:rsidRDefault="00EB1B07" w:rsidP="00975BB3">
            <w:r>
              <w:t>Наименование показателей эффективности реализации программы</w:t>
            </w:r>
          </w:p>
        </w:tc>
        <w:tc>
          <w:tcPr>
            <w:tcW w:w="2356" w:type="dxa"/>
          </w:tcPr>
          <w:p w:rsidR="00EB1B07" w:rsidRDefault="00EB1B07" w:rsidP="00975BB3">
            <w:r>
              <w:t>Единица измерения</w:t>
            </w:r>
          </w:p>
        </w:tc>
        <w:tc>
          <w:tcPr>
            <w:tcW w:w="1946" w:type="dxa"/>
          </w:tcPr>
          <w:p w:rsidR="00EB1B07" w:rsidRDefault="00EB1B07" w:rsidP="00975BB3">
            <w:r>
              <w:t>Базовое значение показателя, в год</w:t>
            </w:r>
          </w:p>
        </w:tc>
        <w:tc>
          <w:tcPr>
            <w:tcW w:w="1984" w:type="dxa"/>
          </w:tcPr>
          <w:p w:rsidR="00EB1B07" w:rsidRDefault="00EB1B07" w:rsidP="00975BB3">
            <w:r>
              <w:t>Планируемое значение показателя, в год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EB1B07">
            <w:r w:rsidRPr="002F500A">
              <w:t>Техническая и информационная поддержка сайта «</w:t>
            </w:r>
            <w:proofErr w:type="spellStart"/>
            <w:r w:rsidRPr="002F500A">
              <w:t>шаумянское.рф</w:t>
            </w:r>
            <w:proofErr w:type="spellEnd"/>
            <w:r w:rsidRPr="002F500A">
              <w:t>»</w:t>
            </w:r>
          </w:p>
        </w:tc>
        <w:tc>
          <w:tcPr>
            <w:tcW w:w="2356" w:type="dxa"/>
          </w:tcPr>
          <w:p w:rsidR="00EB1B07" w:rsidRDefault="00EB1B07" w:rsidP="00EB1B07">
            <w:r>
              <w:t>месяц</w:t>
            </w:r>
          </w:p>
        </w:tc>
        <w:tc>
          <w:tcPr>
            <w:tcW w:w="1946" w:type="dxa"/>
          </w:tcPr>
          <w:p w:rsidR="00EB1B07" w:rsidRPr="002F500A" w:rsidRDefault="00EB1B07" w:rsidP="00EB1B07">
            <w:r>
              <w:t>12</w:t>
            </w:r>
          </w:p>
        </w:tc>
        <w:tc>
          <w:tcPr>
            <w:tcW w:w="1984" w:type="dxa"/>
          </w:tcPr>
          <w:p w:rsidR="00EB1B07" w:rsidRPr="002F500A" w:rsidRDefault="00EB1B07" w:rsidP="00EB1B07">
            <w:r>
              <w:t>12</w:t>
            </w:r>
          </w:p>
        </w:tc>
      </w:tr>
      <w:tr w:rsidR="00EB1B07" w:rsidTr="00975BB3">
        <w:tc>
          <w:tcPr>
            <w:tcW w:w="3114" w:type="dxa"/>
          </w:tcPr>
          <w:p w:rsidR="00EB1B07" w:rsidRPr="002F500A" w:rsidRDefault="00EB1B07" w:rsidP="00EB1B07">
            <w:r w:rsidRPr="002F500A">
              <w:t>Консультации по аппаратным и программным средствам вычислительной техники, программное обеспечение</w:t>
            </w:r>
          </w:p>
        </w:tc>
        <w:tc>
          <w:tcPr>
            <w:tcW w:w="2356" w:type="dxa"/>
          </w:tcPr>
          <w:p w:rsidR="00EB1B07" w:rsidRDefault="00EB1B07" w:rsidP="00EB1B07">
            <w:r>
              <w:t>квартал</w:t>
            </w:r>
          </w:p>
        </w:tc>
        <w:tc>
          <w:tcPr>
            <w:tcW w:w="1946" w:type="dxa"/>
          </w:tcPr>
          <w:p w:rsidR="00EB1B07" w:rsidRPr="002F500A" w:rsidRDefault="00EB1B07" w:rsidP="00EB1B07">
            <w:r>
              <w:t>4</w:t>
            </w:r>
          </w:p>
        </w:tc>
        <w:tc>
          <w:tcPr>
            <w:tcW w:w="1984" w:type="dxa"/>
          </w:tcPr>
          <w:p w:rsidR="00EB1B07" w:rsidRPr="002F500A" w:rsidRDefault="00EB1B07" w:rsidP="00EB1B07">
            <w:r>
              <w:t>4</w:t>
            </w:r>
          </w:p>
        </w:tc>
      </w:tr>
    </w:tbl>
    <w:p w:rsidR="00EB1B07" w:rsidRDefault="00EB1B07" w:rsidP="00DB397C">
      <w:pPr>
        <w:jc w:val="center"/>
        <w:rPr>
          <w:b/>
          <w:sz w:val="28"/>
          <w:szCs w:val="28"/>
        </w:rPr>
      </w:pPr>
    </w:p>
    <w:p w:rsidR="00EB1B07" w:rsidRPr="00DB397C" w:rsidRDefault="00EB1B07" w:rsidP="00DB397C">
      <w:pPr>
        <w:jc w:val="center"/>
        <w:rPr>
          <w:b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727A8A" w:rsidRPr="00D91664" w:rsidRDefault="00727A8A" w:rsidP="00D91664">
      <w:pPr>
        <w:rPr>
          <w:sz w:val="28"/>
          <w:szCs w:val="28"/>
        </w:rPr>
      </w:pPr>
    </w:p>
    <w:p w:rsidR="007F4CF2" w:rsidRDefault="007F4CF2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D74BAE" w:rsidRDefault="00D74BAE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EB1B07" w:rsidRDefault="00EB1B07" w:rsidP="00D91664">
      <w:pPr>
        <w:rPr>
          <w:sz w:val="28"/>
          <w:szCs w:val="28"/>
        </w:rPr>
      </w:pPr>
    </w:p>
    <w:p w:rsidR="002164C6" w:rsidRPr="008A3698" w:rsidRDefault="002164C6" w:rsidP="002164C6">
      <w:pPr>
        <w:jc w:val="center"/>
        <w:outlineLvl w:val="0"/>
        <w:rPr>
          <w:b/>
          <w:sz w:val="28"/>
          <w:szCs w:val="28"/>
        </w:rPr>
      </w:pPr>
      <w:r w:rsidRPr="008A3698">
        <w:rPr>
          <w:b/>
          <w:sz w:val="28"/>
          <w:szCs w:val="28"/>
        </w:rPr>
        <w:lastRenderedPageBreak/>
        <w:t>ЛИСТ СОГЛАСОВАНИЯ</w:t>
      </w:r>
    </w:p>
    <w:p w:rsidR="002164C6" w:rsidRPr="008A3698" w:rsidRDefault="002164C6" w:rsidP="002164C6">
      <w:pPr>
        <w:jc w:val="center"/>
        <w:rPr>
          <w:sz w:val="28"/>
          <w:szCs w:val="28"/>
        </w:rPr>
      </w:pPr>
      <w:bookmarkStart w:id="0" w:name="_GoBack"/>
      <w:r w:rsidRPr="008A3698">
        <w:rPr>
          <w:sz w:val="28"/>
          <w:szCs w:val="28"/>
        </w:rPr>
        <w:t>к постановлению администрации Шаумянского сельского поселения</w:t>
      </w:r>
    </w:p>
    <w:p w:rsidR="002164C6" w:rsidRPr="008A3698" w:rsidRDefault="002164C6" w:rsidP="002164C6">
      <w:pPr>
        <w:jc w:val="center"/>
        <w:rPr>
          <w:sz w:val="28"/>
          <w:szCs w:val="28"/>
        </w:rPr>
      </w:pPr>
      <w:r w:rsidRPr="008A3698">
        <w:rPr>
          <w:sz w:val="28"/>
          <w:szCs w:val="28"/>
        </w:rPr>
        <w:t xml:space="preserve"> Туапсинского района</w:t>
      </w:r>
    </w:p>
    <w:p w:rsidR="00EC07C9" w:rsidRDefault="00EC07C9" w:rsidP="002164C6">
      <w:pPr>
        <w:jc w:val="center"/>
        <w:rPr>
          <w:bCs/>
          <w:sz w:val="28"/>
          <w:szCs w:val="28"/>
        </w:rPr>
      </w:pPr>
      <w:r w:rsidRPr="00B73362">
        <w:rPr>
          <w:sz w:val="28"/>
          <w:szCs w:val="28"/>
        </w:rPr>
        <w:t xml:space="preserve">от </w:t>
      </w:r>
      <w:r>
        <w:rPr>
          <w:sz w:val="28"/>
          <w:szCs w:val="28"/>
        </w:rPr>
        <w:t>11.04.2022</w:t>
      </w:r>
      <w:r w:rsidRPr="00B73362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Pr="002164C6">
        <w:rPr>
          <w:bCs/>
          <w:sz w:val="28"/>
          <w:szCs w:val="28"/>
        </w:rPr>
        <w:t xml:space="preserve"> </w:t>
      </w:r>
    </w:p>
    <w:p w:rsidR="00EC07C9" w:rsidRDefault="00EC07C9" w:rsidP="002164C6">
      <w:pPr>
        <w:jc w:val="center"/>
        <w:rPr>
          <w:sz w:val="28"/>
          <w:szCs w:val="28"/>
        </w:rPr>
      </w:pPr>
      <w:r w:rsidRPr="00EC07C9">
        <w:rPr>
          <w:sz w:val="28"/>
          <w:szCs w:val="28"/>
        </w:rPr>
        <w:t>О внесении изменений в муниципальную программу</w:t>
      </w:r>
      <w:r w:rsidRPr="00512036">
        <w:rPr>
          <w:szCs w:val="28"/>
        </w:rPr>
        <w:t xml:space="preserve"> </w:t>
      </w:r>
      <w:bookmarkEnd w:id="0"/>
      <w:r w:rsidR="002164C6" w:rsidRPr="002164C6">
        <w:rPr>
          <w:bCs/>
          <w:sz w:val="28"/>
          <w:szCs w:val="28"/>
        </w:rPr>
        <w:t xml:space="preserve">«Организация информационного и программного обеспечения </w:t>
      </w:r>
      <w:r w:rsidR="002164C6" w:rsidRPr="002164C6">
        <w:rPr>
          <w:sz w:val="28"/>
          <w:szCs w:val="28"/>
        </w:rPr>
        <w:t xml:space="preserve">Шаумянского сельского поселения Туапсинского района </w:t>
      </w:r>
    </w:p>
    <w:p w:rsidR="002164C6" w:rsidRPr="002164C6" w:rsidRDefault="002164C6" w:rsidP="002164C6">
      <w:pPr>
        <w:jc w:val="center"/>
        <w:rPr>
          <w:bCs/>
          <w:sz w:val="28"/>
          <w:szCs w:val="28"/>
        </w:rPr>
      </w:pPr>
      <w:r w:rsidRPr="002164C6">
        <w:rPr>
          <w:sz w:val="28"/>
          <w:szCs w:val="28"/>
        </w:rPr>
        <w:t xml:space="preserve">на </w:t>
      </w:r>
      <w:r w:rsidR="0094180E">
        <w:rPr>
          <w:sz w:val="28"/>
          <w:szCs w:val="28"/>
        </w:rPr>
        <w:t>2022</w:t>
      </w:r>
      <w:r w:rsidRPr="002164C6">
        <w:rPr>
          <w:sz w:val="28"/>
          <w:szCs w:val="28"/>
        </w:rPr>
        <w:t xml:space="preserve"> год»</w:t>
      </w:r>
    </w:p>
    <w:p w:rsidR="002164C6" w:rsidRPr="008A3698" w:rsidRDefault="002164C6" w:rsidP="002164C6">
      <w:pPr>
        <w:jc w:val="both"/>
        <w:rPr>
          <w:b/>
          <w:bCs/>
          <w:sz w:val="28"/>
          <w:szCs w:val="28"/>
        </w:rPr>
      </w:pPr>
    </w:p>
    <w:p w:rsidR="002164C6" w:rsidRPr="008A3698" w:rsidRDefault="002164C6" w:rsidP="002164C6">
      <w:pPr>
        <w:jc w:val="center"/>
        <w:rPr>
          <w:bCs/>
          <w:sz w:val="28"/>
        </w:rPr>
      </w:pPr>
    </w:p>
    <w:p w:rsidR="002164C6" w:rsidRPr="008A3698" w:rsidRDefault="002164C6" w:rsidP="002164C6">
      <w:pPr>
        <w:jc w:val="center"/>
        <w:rPr>
          <w:sz w:val="28"/>
          <w:szCs w:val="28"/>
        </w:rPr>
      </w:pPr>
    </w:p>
    <w:p w:rsidR="00030A57" w:rsidRDefault="00030A57" w:rsidP="00030A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составлен и внесен: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вопросам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 w:val="28"/>
          <w:szCs w:val="28"/>
        </w:rPr>
        <w:t>А.С.Харатян</w:t>
      </w:r>
      <w:proofErr w:type="spellEnd"/>
      <w:r>
        <w:rPr>
          <w:sz w:val="28"/>
          <w:szCs w:val="28"/>
        </w:rPr>
        <w:t xml:space="preserve"> </w:t>
      </w:r>
    </w:p>
    <w:p w:rsidR="00030A57" w:rsidRDefault="00030A57" w:rsidP="00030A57">
      <w:pPr>
        <w:jc w:val="both"/>
        <w:rPr>
          <w:sz w:val="28"/>
          <w:szCs w:val="28"/>
        </w:rPr>
      </w:pP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</w:t>
      </w:r>
      <w:proofErr w:type="spellStart"/>
      <w:r>
        <w:rPr>
          <w:sz w:val="28"/>
          <w:szCs w:val="28"/>
        </w:rPr>
        <w:t>Т.А.Делигевурян</w:t>
      </w:r>
      <w:proofErr w:type="spellEnd"/>
      <w:r>
        <w:rPr>
          <w:sz w:val="28"/>
          <w:szCs w:val="28"/>
        </w:rPr>
        <w:t xml:space="preserve"> </w:t>
      </w:r>
    </w:p>
    <w:p w:rsidR="00030A57" w:rsidRDefault="00030A57" w:rsidP="00030A57">
      <w:pPr>
        <w:jc w:val="both"/>
        <w:rPr>
          <w:sz w:val="28"/>
          <w:szCs w:val="28"/>
        </w:rPr>
      </w:pP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>по организационным вопросам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Шаумянского сельского 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Туапсинского района                                               </w:t>
      </w:r>
      <w:proofErr w:type="spellStart"/>
      <w:r>
        <w:rPr>
          <w:sz w:val="28"/>
          <w:szCs w:val="28"/>
        </w:rPr>
        <w:t>Р.Г.Анучкина</w:t>
      </w:r>
      <w:proofErr w:type="spellEnd"/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</w:t>
      </w:r>
      <w:proofErr w:type="spellStart"/>
      <w:r>
        <w:rPr>
          <w:sz w:val="28"/>
          <w:szCs w:val="28"/>
        </w:rPr>
        <w:t>Л.А.Деревягина</w:t>
      </w:r>
      <w:proofErr w:type="spellEnd"/>
      <w:r>
        <w:rPr>
          <w:sz w:val="28"/>
          <w:szCs w:val="28"/>
        </w:rPr>
        <w:t xml:space="preserve">                                                    </w:t>
      </w:r>
    </w:p>
    <w:p w:rsidR="00030A57" w:rsidRDefault="00030A57" w:rsidP="00030A57">
      <w:pPr>
        <w:jc w:val="both"/>
        <w:rPr>
          <w:sz w:val="28"/>
          <w:szCs w:val="28"/>
        </w:rPr>
      </w:pP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«ЦБ</w:t>
      </w:r>
    </w:p>
    <w:p w:rsidR="00030A57" w:rsidRDefault="00030A57" w:rsidP="00030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030A57" w:rsidRDefault="00030A57" w:rsidP="00030A57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района»                                                                 </w:t>
      </w:r>
      <w:proofErr w:type="spellStart"/>
      <w:r>
        <w:rPr>
          <w:sz w:val="28"/>
          <w:szCs w:val="28"/>
        </w:rPr>
        <w:t>С.К.Низельник</w:t>
      </w:r>
      <w:proofErr w:type="spellEnd"/>
    </w:p>
    <w:p w:rsidR="002164C6" w:rsidRPr="008A3698" w:rsidRDefault="002164C6" w:rsidP="002164C6">
      <w:pPr>
        <w:rPr>
          <w:sz w:val="28"/>
          <w:szCs w:val="28"/>
        </w:rPr>
      </w:pPr>
    </w:p>
    <w:p w:rsidR="002164C6" w:rsidRDefault="002164C6" w:rsidP="002164C6">
      <w:pPr>
        <w:tabs>
          <w:tab w:val="left" w:pos="7380"/>
        </w:tabs>
        <w:suppressAutoHyphens/>
        <w:spacing w:line="230" w:lineRule="auto"/>
        <w:jc w:val="both"/>
      </w:pPr>
    </w:p>
    <w:p w:rsidR="002164C6" w:rsidRDefault="002164C6" w:rsidP="002164C6">
      <w:pPr>
        <w:rPr>
          <w:sz w:val="28"/>
          <w:szCs w:val="28"/>
        </w:rPr>
      </w:pPr>
    </w:p>
    <w:p w:rsidR="00D91664" w:rsidRPr="00D91664" w:rsidRDefault="00D91664" w:rsidP="002164C6">
      <w:pPr>
        <w:jc w:val="center"/>
        <w:outlineLvl w:val="0"/>
        <w:rPr>
          <w:sz w:val="28"/>
          <w:szCs w:val="28"/>
        </w:rPr>
      </w:pPr>
    </w:p>
    <w:sectPr w:rsidR="00D91664" w:rsidRPr="00D91664" w:rsidSect="00AC0493">
      <w:pgSz w:w="11906" w:h="16838"/>
      <w:pgMar w:top="993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11" w:rsidRDefault="00FF3E11" w:rsidP="001A7EE2">
      <w:r>
        <w:separator/>
      </w:r>
    </w:p>
  </w:endnote>
  <w:endnote w:type="continuationSeparator" w:id="0">
    <w:p w:rsidR="00FF3E11" w:rsidRDefault="00FF3E11" w:rsidP="001A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11" w:rsidRDefault="00FF3E11" w:rsidP="001A7EE2">
      <w:r>
        <w:separator/>
      </w:r>
    </w:p>
  </w:footnote>
  <w:footnote w:type="continuationSeparator" w:id="0">
    <w:p w:rsidR="00FF3E11" w:rsidRDefault="00FF3E11" w:rsidP="001A7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32"/>
    <w:rsid w:val="00030A57"/>
    <w:rsid w:val="00036C30"/>
    <w:rsid w:val="00036EFC"/>
    <w:rsid w:val="000555BA"/>
    <w:rsid w:val="00064F91"/>
    <w:rsid w:val="000F2563"/>
    <w:rsid w:val="000F37D8"/>
    <w:rsid w:val="00110385"/>
    <w:rsid w:val="0013269C"/>
    <w:rsid w:val="001462E8"/>
    <w:rsid w:val="00146C83"/>
    <w:rsid w:val="001655B1"/>
    <w:rsid w:val="00187A26"/>
    <w:rsid w:val="00194F38"/>
    <w:rsid w:val="001A7EE2"/>
    <w:rsid w:val="001B19F6"/>
    <w:rsid w:val="001D2916"/>
    <w:rsid w:val="00203D63"/>
    <w:rsid w:val="002164C6"/>
    <w:rsid w:val="00220F52"/>
    <w:rsid w:val="00222F29"/>
    <w:rsid w:val="00227E28"/>
    <w:rsid w:val="0023214D"/>
    <w:rsid w:val="00240896"/>
    <w:rsid w:val="0025504A"/>
    <w:rsid w:val="002609FE"/>
    <w:rsid w:val="0026548D"/>
    <w:rsid w:val="002755D5"/>
    <w:rsid w:val="00275FBA"/>
    <w:rsid w:val="002B00E6"/>
    <w:rsid w:val="002B0CB7"/>
    <w:rsid w:val="002B1CDE"/>
    <w:rsid w:val="002D10A0"/>
    <w:rsid w:val="002D486C"/>
    <w:rsid w:val="002F500A"/>
    <w:rsid w:val="00313C6F"/>
    <w:rsid w:val="00315112"/>
    <w:rsid w:val="003211E5"/>
    <w:rsid w:val="0034359B"/>
    <w:rsid w:val="00357FE6"/>
    <w:rsid w:val="00360A45"/>
    <w:rsid w:val="00362943"/>
    <w:rsid w:val="0037784F"/>
    <w:rsid w:val="003A0246"/>
    <w:rsid w:val="003A5D8D"/>
    <w:rsid w:val="003F78DC"/>
    <w:rsid w:val="004006A8"/>
    <w:rsid w:val="0042193E"/>
    <w:rsid w:val="00464ADC"/>
    <w:rsid w:val="00474BC9"/>
    <w:rsid w:val="00481194"/>
    <w:rsid w:val="004873C2"/>
    <w:rsid w:val="00494E9B"/>
    <w:rsid w:val="004A3322"/>
    <w:rsid w:val="004B3BC6"/>
    <w:rsid w:val="004C47B4"/>
    <w:rsid w:val="004E223D"/>
    <w:rsid w:val="005029B3"/>
    <w:rsid w:val="00512EA9"/>
    <w:rsid w:val="00544F06"/>
    <w:rsid w:val="005577EE"/>
    <w:rsid w:val="0059294F"/>
    <w:rsid w:val="005A148B"/>
    <w:rsid w:val="005E28CA"/>
    <w:rsid w:val="005E6141"/>
    <w:rsid w:val="005F5511"/>
    <w:rsid w:val="00602423"/>
    <w:rsid w:val="006035E0"/>
    <w:rsid w:val="006038D9"/>
    <w:rsid w:val="00603BD4"/>
    <w:rsid w:val="00612333"/>
    <w:rsid w:val="00615E7A"/>
    <w:rsid w:val="00670951"/>
    <w:rsid w:val="0068590B"/>
    <w:rsid w:val="006A1910"/>
    <w:rsid w:val="006A41F7"/>
    <w:rsid w:val="006B45A5"/>
    <w:rsid w:val="006C2980"/>
    <w:rsid w:val="006E1998"/>
    <w:rsid w:val="006E5B5C"/>
    <w:rsid w:val="00706E7D"/>
    <w:rsid w:val="0071139B"/>
    <w:rsid w:val="00721DD4"/>
    <w:rsid w:val="00727A8A"/>
    <w:rsid w:val="00740292"/>
    <w:rsid w:val="007672D1"/>
    <w:rsid w:val="00774D51"/>
    <w:rsid w:val="00777B53"/>
    <w:rsid w:val="00784614"/>
    <w:rsid w:val="007C46AC"/>
    <w:rsid w:val="007D0D8F"/>
    <w:rsid w:val="007F4CF2"/>
    <w:rsid w:val="00816392"/>
    <w:rsid w:val="00830FE1"/>
    <w:rsid w:val="00845AEF"/>
    <w:rsid w:val="00864B52"/>
    <w:rsid w:val="008836F0"/>
    <w:rsid w:val="00887C91"/>
    <w:rsid w:val="00891FB0"/>
    <w:rsid w:val="00893997"/>
    <w:rsid w:val="00894C06"/>
    <w:rsid w:val="008A5A63"/>
    <w:rsid w:val="008B4F2C"/>
    <w:rsid w:val="008C1128"/>
    <w:rsid w:val="008C3532"/>
    <w:rsid w:val="008C6630"/>
    <w:rsid w:val="00901E77"/>
    <w:rsid w:val="00920289"/>
    <w:rsid w:val="00922B2B"/>
    <w:rsid w:val="0094180E"/>
    <w:rsid w:val="00963FAC"/>
    <w:rsid w:val="00965C3E"/>
    <w:rsid w:val="00966709"/>
    <w:rsid w:val="00971E89"/>
    <w:rsid w:val="0098414F"/>
    <w:rsid w:val="009A2014"/>
    <w:rsid w:val="009C3908"/>
    <w:rsid w:val="00A03E78"/>
    <w:rsid w:val="00A612A0"/>
    <w:rsid w:val="00A825CD"/>
    <w:rsid w:val="00AA0F0F"/>
    <w:rsid w:val="00AA2226"/>
    <w:rsid w:val="00AB28DE"/>
    <w:rsid w:val="00AC0493"/>
    <w:rsid w:val="00AF5635"/>
    <w:rsid w:val="00B04F19"/>
    <w:rsid w:val="00B11E57"/>
    <w:rsid w:val="00B416EB"/>
    <w:rsid w:val="00B455C0"/>
    <w:rsid w:val="00B51D3C"/>
    <w:rsid w:val="00B542E9"/>
    <w:rsid w:val="00B56F62"/>
    <w:rsid w:val="00B73362"/>
    <w:rsid w:val="00B854C9"/>
    <w:rsid w:val="00B862A2"/>
    <w:rsid w:val="00B92E24"/>
    <w:rsid w:val="00BF505F"/>
    <w:rsid w:val="00C11294"/>
    <w:rsid w:val="00C17D62"/>
    <w:rsid w:val="00C36B4E"/>
    <w:rsid w:val="00C5015E"/>
    <w:rsid w:val="00C5241A"/>
    <w:rsid w:val="00C63116"/>
    <w:rsid w:val="00C70AF2"/>
    <w:rsid w:val="00C846AA"/>
    <w:rsid w:val="00C91ED9"/>
    <w:rsid w:val="00CA1116"/>
    <w:rsid w:val="00CC7850"/>
    <w:rsid w:val="00CE0EFC"/>
    <w:rsid w:val="00CF23D6"/>
    <w:rsid w:val="00D41110"/>
    <w:rsid w:val="00D62C71"/>
    <w:rsid w:val="00D74BAE"/>
    <w:rsid w:val="00D834AE"/>
    <w:rsid w:val="00D90956"/>
    <w:rsid w:val="00D91664"/>
    <w:rsid w:val="00DB2FCB"/>
    <w:rsid w:val="00DB397C"/>
    <w:rsid w:val="00DE6A81"/>
    <w:rsid w:val="00DF23FD"/>
    <w:rsid w:val="00DF396D"/>
    <w:rsid w:val="00E04625"/>
    <w:rsid w:val="00E412A0"/>
    <w:rsid w:val="00E41651"/>
    <w:rsid w:val="00E91E2C"/>
    <w:rsid w:val="00EB1B07"/>
    <w:rsid w:val="00EC07C9"/>
    <w:rsid w:val="00EE36C1"/>
    <w:rsid w:val="00EE40CC"/>
    <w:rsid w:val="00EF5915"/>
    <w:rsid w:val="00F04648"/>
    <w:rsid w:val="00F11D95"/>
    <w:rsid w:val="00F16C9B"/>
    <w:rsid w:val="00F33A8B"/>
    <w:rsid w:val="00F4542E"/>
    <w:rsid w:val="00F54218"/>
    <w:rsid w:val="00F66391"/>
    <w:rsid w:val="00F67B45"/>
    <w:rsid w:val="00F724F3"/>
    <w:rsid w:val="00F741B1"/>
    <w:rsid w:val="00FA1C2A"/>
    <w:rsid w:val="00FE2788"/>
    <w:rsid w:val="00FF2A04"/>
    <w:rsid w:val="00FF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85C02-CF72-45C0-92FA-8907839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2022-04-15T08:06:00Z</cp:lastPrinted>
  <dcterms:created xsi:type="dcterms:W3CDTF">2020-11-03T07:49:00Z</dcterms:created>
  <dcterms:modified xsi:type="dcterms:W3CDTF">2022-04-15T08:06:00Z</dcterms:modified>
</cp:coreProperties>
</file>